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BF9" w:rsidRDefault="001133FF" w:rsidP="001133FF">
      <w:pPr>
        <w:tabs>
          <w:tab w:val="left" w:pos="69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E70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F83BF9" w:rsidRDefault="00F83BF9" w:rsidP="001133FF">
      <w:pPr>
        <w:tabs>
          <w:tab w:val="left" w:pos="69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133FF" w:rsidRDefault="00F83BF9" w:rsidP="00510203">
      <w:pPr>
        <w:tabs>
          <w:tab w:val="left" w:pos="690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</w:t>
      </w:r>
      <w:r w:rsidR="001133FF" w:rsidRPr="009E70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0" w:name="_GoBack"/>
      <w:bookmarkEnd w:id="0"/>
    </w:p>
    <w:p w:rsidR="001133FF" w:rsidRDefault="001133FF" w:rsidP="001133F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1133FF" w:rsidRPr="00211E91" w:rsidRDefault="001133FF" w:rsidP="001133FF">
      <w:pPr>
        <w:spacing w:after="0" w:line="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  <w:t xml:space="preserve">                                                                        </w:t>
      </w:r>
      <w:r w:rsidRPr="00211E91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  <w:t>Пояснительная записка</w:t>
      </w:r>
    </w:p>
    <w:p w:rsidR="001133FF" w:rsidRPr="00211E91" w:rsidRDefault="001133FF" w:rsidP="001133F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к типовому учебному плану</w:t>
      </w:r>
    </w:p>
    <w:p w:rsidR="001133FF" w:rsidRPr="00211E91" w:rsidRDefault="001133FF" w:rsidP="001133F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дошкольного воспитания и обучения</w:t>
      </w:r>
    </w:p>
    <w:p w:rsidR="001133FF" w:rsidRPr="00211E91" w:rsidRDefault="00F83BF9" w:rsidP="001133F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2024-2025</w:t>
      </w:r>
      <w:r w:rsidR="001133FF"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учебный год</w:t>
      </w:r>
    </w:p>
    <w:p w:rsidR="001133FF" w:rsidRPr="00211E91" w:rsidRDefault="001133FF" w:rsidP="001133FF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1)Государственного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 № 348.</w:t>
      </w:r>
    </w:p>
    <w:p w:rsidR="001133FF" w:rsidRPr="00211E91" w:rsidRDefault="001133FF" w:rsidP="001133FF">
      <w:pPr>
        <w:spacing w:after="200" w:line="276" w:lineRule="auto"/>
        <w:rPr>
          <w:rFonts w:ascii="Times New Roman" w:eastAsia="Calibri" w:hAnsi="Times New Roman" w:cs="Times New Roman"/>
          <w:color w:val="000000"/>
          <w:spacing w:val="2"/>
          <w:sz w:val="28"/>
          <w:szCs w:val="24"/>
          <w:shd w:val="clear" w:color="auto" w:fill="FFFFFF"/>
          <w:lang w:eastAsia="ru-RU"/>
        </w:rPr>
      </w:pPr>
      <w:r w:rsidRPr="00211E91">
        <w:rPr>
          <w:rFonts w:ascii="Courier New" w:eastAsia="Calibri" w:hAnsi="Courier New" w:cs="Courier New"/>
          <w:color w:val="000000"/>
          <w:spacing w:val="2"/>
          <w:sz w:val="28"/>
          <w:szCs w:val="24"/>
          <w:shd w:val="clear" w:color="auto" w:fill="FFFFFF"/>
          <w:lang w:eastAsia="ru-RU"/>
        </w:rPr>
        <w:t> </w:t>
      </w:r>
      <w:proofErr w:type="gramStart"/>
      <w:r w:rsidRPr="00211E91">
        <w:rPr>
          <w:rFonts w:ascii="Times New Roman" w:eastAsia="Calibri" w:hAnsi="Times New Roman" w:cs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2)Внести в </w:t>
      </w:r>
      <w:hyperlink r:id="rId7" w:anchor="z4" w:history="1">
        <w:r w:rsidRPr="00211E91">
          <w:rPr>
            <w:rFonts w:ascii="Times New Roman" w:eastAsia="Calibri" w:hAnsi="Times New Roman" w:cs="Times New Roman"/>
            <w:color w:val="073A5E"/>
            <w:spacing w:val="2"/>
            <w:sz w:val="28"/>
            <w:szCs w:val="24"/>
            <w:u w:val="single"/>
            <w:shd w:val="clear" w:color="auto" w:fill="FFFFFF"/>
            <w:lang w:eastAsia="ru-RU"/>
          </w:rPr>
          <w:t>приказ</w:t>
        </w:r>
      </w:hyperlink>
      <w:r w:rsidRPr="00211E91">
        <w:rPr>
          <w:rFonts w:ascii="Times New Roman" w:eastAsia="Calibri" w:hAnsi="Times New Roman" w:cs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 Министра образования и науки Республики Казахстан от 30 октября 2018 года № 595 "Об утверждении Типовых правил деятельности организаций образования соответствующих типов" (зарегистрирован в Реестре государственной регистрации нормативных правовых актов за № 17657, опубликован в Эталонном контрольном банке нормативных правовых актов от 14 ноября 2018 года) следующие изменения и дополнения</w:t>
      </w:r>
      <w:proofErr w:type="gramEnd"/>
    </w:p>
    <w:p w:rsidR="001133FF" w:rsidRPr="00211E91" w:rsidRDefault="001133FF" w:rsidP="001133FF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3)</w:t>
      </w: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Типовой учебный план устанавливает максимальную учебную нагрузку по возрастным периодам и составлен на основании приказа Министра просвещения Республики Казахстан «Об утверждении типовых учебных планов дошкольного воспитания и обучения Республики Казахстан» от 9 сентября 2022 года № 394 </w:t>
      </w:r>
    </w:p>
    <w:p w:rsidR="001133FF" w:rsidRPr="00211E91" w:rsidRDefault="001133FF" w:rsidP="001133FF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Calibri" w:hAnsi="Times New Roman" w:cs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Типовая учебная программа дошкольного воспитания и обучения</w:t>
      </w:r>
      <w:r w:rsidRPr="00211E91">
        <w:rPr>
          <w:rFonts w:ascii="Courier New" w:eastAsia="Calibri" w:hAnsi="Courier New" w:cs="Courier New"/>
          <w:color w:val="000000"/>
          <w:sz w:val="28"/>
          <w:szCs w:val="24"/>
          <w:shd w:val="clear" w:color="auto" w:fill="FFFFFF"/>
          <w:lang w:eastAsia="ru-RU"/>
        </w:rPr>
        <w:t xml:space="preserve"> </w:t>
      </w:r>
      <w:r w:rsidRPr="00211E91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Приложение к приказу Министр просвещения</w:t>
      </w:r>
      <w:r w:rsidRPr="00211E91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br/>
      </w:r>
      <w:r w:rsidRPr="00211E91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Республики Казахстан</w:t>
      </w:r>
      <w:r w:rsidRPr="00211E91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211E91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от 14 октября 2022 года № 422</w:t>
      </w:r>
    </w:p>
    <w:p w:rsidR="001133FF" w:rsidRPr="00211E91" w:rsidRDefault="001133FF" w:rsidP="001133FF">
      <w:pPr>
        <w:spacing w:after="200" w:line="276" w:lineRule="auto"/>
        <w:ind w:firstLine="705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Нормативная нагрузка в</w:t>
      </w:r>
      <w:r w:rsidR="00187B5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неделю для </w:t>
      </w:r>
      <w:proofErr w:type="spellStart"/>
      <w:r w:rsidR="00187B5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предшкольного</w:t>
      </w:r>
      <w:proofErr w:type="spellEnd"/>
      <w:r w:rsidR="00187B5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 </w:t>
      </w: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класса с русским обучением  составляет 20 часов.</w:t>
      </w:r>
    </w:p>
    <w:p w:rsidR="001133FF" w:rsidRPr="00211E91" w:rsidRDefault="001133FF" w:rsidP="001133F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right="555" w:firstLine="567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«Возрастные группы формируются в дошкольной организации к началу учебного года с учетом возраста детей, достигших полных лет на календарный год: </w:t>
      </w:r>
      <w:proofErr w:type="spell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предшкольный</w:t>
      </w:r>
      <w:proofErr w:type="spell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класс школы  – дети 5-ти лет</w:t>
      </w:r>
      <w:proofErr w:type="gram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., </w:t>
      </w:r>
      <w:proofErr w:type="gramEnd"/>
    </w:p>
    <w:p w:rsidR="001133FF" w:rsidRPr="00211E91" w:rsidRDefault="001133FF" w:rsidP="001133F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979" w:right="555" w:firstLine="542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 связи </w:t>
      </w:r>
      <w:proofErr w:type="gram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</w:t>
      </w:r>
      <w:proofErr w:type="gram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выше </w:t>
      </w:r>
      <w:proofErr w:type="gram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изложенным</w:t>
      </w:r>
      <w:proofErr w:type="gram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воспитательно-образовательная деятельность детей классов </w:t>
      </w:r>
      <w:proofErr w:type="spell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предшкольной</w:t>
      </w:r>
      <w:proofErr w:type="spell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подготовки на 2023-2024 учебного года будет согласно приложения 3 к приказу Министра просвещения Республики Казахстан от «9»сентября 2022 года №394 </w:t>
      </w:r>
    </w:p>
    <w:p w:rsidR="001133FF" w:rsidRPr="00211E91" w:rsidRDefault="001133FF" w:rsidP="001133F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979" w:right="555" w:firstLine="542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«Типовой учебный план дошкольного воспитания и обучения для </w:t>
      </w:r>
      <w:proofErr w:type="spell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предшкольного</w:t>
      </w:r>
      <w:proofErr w:type="spell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ласса школы (дети 5-ти </w:t>
      </w: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лет).</w:t>
      </w:r>
    </w:p>
    <w:p w:rsidR="001133FF" w:rsidRPr="00211E91" w:rsidRDefault="001133FF" w:rsidP="001133FF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133FF" w:rsidRPr="00211E91" w:rsidRDefault="001133FF" w:rsidP="001133F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right="588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:rsidR="001133FF" w:rsidRDefault="001133FF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3BF9" w:rsidRDefault="00F83BF9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3BF9" w:rsidRPr="00211E91" w:rsidRDefault="00F83BF9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33FF" w:rsidRDefault="001133FF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133FF" w:rsidRDefault="001133FF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133FF" w:rsidRDefault="001133FF" w:rsidP="001133F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133FF" w:rsidRPr="00211E91" w:rsidRDefault="001133FF" w:rsidP="001133F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</w:t>
      </w:r>
      <w:r w:rsidRPr="00211E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Перспективный план организован</w:t>
      </w:r>
      <w:r w:rsidR="00F83BF9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ной учебной деятельности на 2024-2025</w:t>
      </w:r>
      <w:r w:rsidRPr="00211E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учебный год на основе</w:t>
      </w:r>
    </w:p>
    <w:p w:rsidR="001133FF" w:rsidRPr="00211E91" w:rsidRDefault="001133FF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11E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Типового учебного плана дошкольного воспитания и обучения и </w:t>
      </w:r>
    </w:p>
    <w:p w:rsidR="001133FF" w:rsidRPr="00211E91" w:rsidRDefault="001133FF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11E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Типовой учебной программы дошкольного воспитания и обучения</w:t>
      </w:r>
    </w:p>
    <w:p w:rsidR="001133FF" w:rsidRPr="00211E91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Организация образования: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.</w:t>
      </w:r>
      <w:r w:rsidR="00187B54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КГУ «Пригородная ОШ»</w:t>
      </w:r>
    </w:p>
    <w:p w:rsidR="001133FF" w:rsidRPr="002B39B0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Класс</w:t>
      </w:r>
      <w:r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Предшкольный </w:t>
      </w:r>
      <w:r w:rsidRPr="002B39B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класс</w:t>
      </w:r>
    </w:p>
    <w:p w:rsidR="001133FF" w:rsidRPr="00541234" w:rsidRDefault="00510203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8" o:spid="_x0000_s1026" style="position:absolute;left:0;text-align:left;z-index:-251656192;visibility:visible;mso-wrap-distance-left:3.17492mm;mso-wrap-distance-top:-8e-5mm;mso-wrap-distance-right:3.17492mm;mso-wrap-distance-bottom:-8e-5mm;mso-position-horizontal-relative:page" from="63.45pt,241pt" to="63.45pt,241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cXn1QpgEAAFEDAAAOAAAAZHJzL2Uyb0RvYy54bWysU01v2zAMvQ/YfxB0X+TmEGyC7R6a&#10;dZduC9DtBzCyZAuTREFUYuffD1I+2nW3YT4QJh/5xEdR7f3iHTvqRBZDx+9WDWc6KBxsGDv+88fj&#10;h4+cUYYwgMOgO37SxO/79+/aOUq9xgndoBNbvAsk59jxKecohSA1aQ+0wqjD4p3B5CHTCtMohgSz&#10;DaN3Yt00GzFjGmJCpYlsGLdnkPeV3xit8ndjSGfmOt5wlqtN1e6rFX0LckwQJ6sufcA/tOHBBv6K&#10;agsZ2CHZv6i8VQkJTV4p9AKNsUpXEWLd3DVv5DxPEHUVQ3KmeJsT/T9a9e34EHaptK6W8ByfUP0i&#10;JvpWzJHkDS0OxV1i+/krDrrjcMhYBS8m+VKNxrCljvT0Mli9ZKbOUXULC5DXopgof9HoWfnpuLOh&#10;yAUJxyfKtQuQ15wSD/honSsASBfY3PFN82lTSwidHQpaMErj/sEldoRy7/XjF7o/8gr3Fmg6J1ao&#10;5oFMeAjD+aBJw/D56mSw7uKI0sNlUGU2ZelI7nE47VI9rLgzxb4VtxUre/Har+UvL6H/DQAA//8D&#10;AFBLAwQUAAYACAAAACEAmmEsKeEAAAARAQAADwAAAGRycy9kb3ducmV2LnhtbEyPQUvDMBhA74L/&#10;IXyD3WzaIjPrmg5xKOwg4jY8Z81nW5t8KU22Zv9eJoheH+8dXrmO1rAzjr5zJCFLUmBItdMdNRIO&#10;++c7AcwHRVoZRyjhgh7W1e1NqQrtJnrH8y40LFpDvlAS2hCGgnNft2iVT9yAFK35dKNVwSdubLge&#10;1dRRYw3P03TBreoImG/VgE8t1v3uZCW8Cr5xb/1Hffma9i9CbPvlw/Yg5XwWN6v5LD6ugAWM4a+A&#10;64OEDKpSFUd3Iu2ZkZDliyWwIOFe5Cmwq/FDjr+EVyX/f1J9AwAA//8DAFBLAQItABQABgAIAAAA&#10;IQBaIpOj/wAAAOUBAAATAAAAAAAAAAAAAAAAAAAAAABbQ29udGVudF9UeXBlc10ueG1sUEsBAi0A&#10;FAAGAAgAAAAhAKdKzzjYAAAAlgEAAAsAAAAAAAAAAAAAAAAAMAEAAF9yZWxzLy5yZWxzUEsBAi0A&#10;FAAGAAgAAAAhANxefVCmAQAAUQMAAA4AAAAAAAAAAAAAAAAAMQIAAGRycy9lMm9Eb2MueG1sUEsB&#10;Ai0AFAAGAAgAAAAhAJphLCnhAAAAEQEAAA8AAAAAAAAAAAAAAAAAAwQAAGRycy9kb3ducmV2Lnht&#10;bFBLBQYAAAAABAAEAPMAAAARBQAAAAA=&#10;" strokeweight=".48pt">
            <o:lock v:ext="edit" shapetype="f"/>
            <w10:wrap anchorx="page"/>
          </v:line>
        </w:pict>
      </w:r>
      <w:r w:rsidR="001133FF" w:rsidRPr="00541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Возраст детей</w:t>
      </w:r>
      <w:r w:rsidR="001133FF" w:rsidRPr="0054123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1133FF" w:rsidRPr="005412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5 лет</w:t>
      </w:r>
    </w:p>
    <w:p w:rsidR="001133FF" w:rsidRPr="00541234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41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На какой период составлен план</w:t>
      </w:r>
      <w:r w:rsidRPr="0054123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Pr="005412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сентябрь  </w:t>
      </w:r>
      <w:r w:rsidR="00F83B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2024-2025</w:t>
      </w:r>
      <w:r w:rsidRPr="00541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tbl>
      <w:tblPr>
        <w:tblW w:w="15735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985"/>
        <w:gridCol w:w="12757"/>
      </w:tblGrid>
      <w:tr w:rsidR="001133FF" w:rsidRPr="00024CCA" w:rsidTr="001133FF">
        <w:trPr>
          <w:trHeight w:val="464"/>
        </w:trPr>
        <w:tc>
          <w:tcPr>
            <w:tcW w:w="993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Навыки</w:t>
            </w: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Организованнаядеятельность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53" w:after="0" w:line="240" w:lineRule="auto"/>
              <w:ind w:right="1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орг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изованной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деятельности</w:t>
            </w:r>
          </w:p>
        </w:tc>
      </w:tr>
      <w:tr w:rsidR="001133FF" w:rsidRPr="00024CCA" w:rsidTr="001133FF">
        <w:trPr>
          <w:trHeight w:val="70"/>
        </w:trPr>
        <w:tc>
          <w:tcPr>
            <w:tcW w:w="993" w:type="dxa"/>
            <w:vMerge w:val="restart"/>
            <w:textDirection w:val="btLr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Физическое развитие</w:t>
            </w: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Физическаякультура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движения: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одить в колонне,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одному,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носках, на с перешагиванием через предметы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Разведение рук в стороны из положения «руки перед грудью», поднимание рук вверх и разведение в стороны из положения «руки за голову».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одить с перешагиванием через предметы; по ограниченной поверхности приставным шагом, на носках.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Бег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егать врассыпную, в колонне по одному, высоко поднимая колени; «змейкой» между расставленными в одну линию предметами. на дистанцию 100–120 метров в чередовании с ходьбой; на скорость, пробегание отрезков (длина 20 метров) на скорость до обозначенного места.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разной скоростью - медленно, быстро, в среднем темпе непрерывный бег 1,5-2 минуты;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изменением направления движения; врассыпную; между предметами между кеглями, с перешагиванием через шнуры; приставными шагами вперед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рыгать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месте, с продвижением вперед на расстояние 3–4 метра, на двух ногах с мешочком, зажатым между колен.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Метание, бросание,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ловля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росать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мяч вверх, через шнур и ловить двумя руками, одной рукой (правой и левой поочередно).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Ползание,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лазанье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олзать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четвереньках «змейкой» между предметами в чередовании с ходьбой,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Равновесие.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Ходьба между линиями (расстояние 15 сантиметров), по линии, веревке. Сохранение равновесия, стоя на носках, руки вверх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азвивать физическую активность, охрана жизни и здоровья детей; по гимнастической скамейке с перешагиванием через набивные мячи, положенные на расстоянии двух шагов ребенка, кружение парами, держась за руки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Построение,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троиться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колонну по одному, равнение в колонне на вытянутые руки вперед.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Музыкально-ритмические движения.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Выполнять красиво и грациозно знакомые физические упражнения под музыку. Согласовать ритм движений с музыкальным сопровождением.</w:t>
            </w:r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Шагать прямо. Движение парами по кругу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Спортивные упражнения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Прививать интерес к физической культуре и спорту и желание заниматься физкультурой и спортом. Продолжать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знакомить с</w:t>
            </w:r>
            <w:bookmarkStart w:id="1" w:name="z16708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различными видами спорта. Поднимать руки со сцепленными в «замок» пальцами (кисти повернуты тыльной стороной внутрь) вперед-вверх. Поднимать руки вверх-назад одновременно, попеременно.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Спортивные игры.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Элементы баскетбола. Перебрасывать мяч друг другу двумя руками от груди.</w:t>
            </w:r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.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знакомить с различными видами спорта. Знакомить с основами техники безопасности и правилами поведения в спортивном зале и на спортивной площадке</w:t>
            </w:r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Подвижные игры.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соревнования, играх-эстафетах.</w:t>
            </w:r>
            <w:bookmarkStart w:id="2" w:name="z16709"/>
            <w:bookmarkEnd w:id="1"/>
            <w:bookmarkEnd w:id="2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навыки организации соревнований со сверстниками, подчинения их правилам. Создать условия для самостоятельной организации детьми подвижных игр, совершенствовать усвоенные двигательные умения и навыки во время прогулки. Уметь правильно оборудовать место прогулки.</w:t>
            </w:r>
          </w:p>
        </w:tc>
      </w:tr>
      <w:tr w:rsidR="001133FF" w:rsidRPr="00024CCA" w:rsidTr="001133FF">
        <w:trPr>
          <w:trHeight w:val="376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42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речи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Звуковая культура речи.</w:t>
            </w:r>
          </w:p>
          <w:p w:rsidR="001133FF" w:rsidRPr="00024CCA" w:rsidRDefault="001133FF" w:rsidP="001133FF">
            <w:pPr>
              <w:widowControl w:val="0"/>
              <w:tabs>
                <w:tab w:val="left" w:pos="8384"/>
              </w:tabs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з, с - ц,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вопросы, вести себя культурно во время беседы, быть тактичным и спокойным.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Словарный запас.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Использовать в речи многозначные слова, слова-синонимы и антонимы.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богащать словарный запас детей существительными обозначающими предметы бытового окружения, 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прилагательными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Грамматический строй речи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различать предложения по интонации (повествовательные) и употреблять их в речи. Ф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Связная речь.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Побуждать к началу самостоятельного диалога с окружающими, внимательно слушать собеседника, правильно задавать вопросы  вести себя культурно во время беседы, быть тактичным и спокойным. Ф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Творческая речевая деятельность.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оставлять взаимосвязанный последовательный сюжет, использовать в речи образные слова, эпитеты, сравнения</w:t>
            </w:r>
          </w:p>
        </w:tc>
      </w:tr>
      <w:tr w:rsidR="001133FF" w:rsidRPr="00024CCA" w:rsidTr="001133FF">
        <w:trPr>
          <w:trHeight w:val="275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1) чтение, рассказывание.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эмоциональному восприятию литературных произведений, понимать их содержание.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Понимание литературных жанров: сказка, рассказ, стихотворение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Обучение восприятию эмоционально-образного содержания произведений 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Умению чувствовать характер повествования. Понимание литературных жанров: сказка, рассказ, стихотворение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Выразительное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чтение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бучение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умению читать наизусть, выразительно передавать интонацию.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Пересказ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бучение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умению пересказывать эмоционально, логично, сохраняя последовательность сюжета.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Воспитание навыков 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культуры поведения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взаимодействия 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взрослыми и сверстниками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Поддержание творческой активности детей, желания проигрывать знакомые сюжеты литературных произведений.</w:t>
            </w:r>
          </w:p>
        </w:tc>
      </w:tr>
      <w:tr w:rsidR="001133FF" w:rsidRPr="00024CCA" w:rsidTr="001133FF">
        <w:trPr>
          <w:trHeight w:val="659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30"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грамоты.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Ознакомление с правильным положением спины и умению правильно держать ручку или карандаш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ормировать представление о том, что каждое слово имеет значение, прививать интерес к значению слова.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Звуковой анализ слов: определять порядок гласных и согласных звуков в слове.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1) Формирование первоначального представления о терминах «слово», «звук»;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Ознакомление с правильным положением спины и умению правильно держать ручку или карандаш.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>Знакомить с правилами правильного положения спины при письме</w:t>
            </w:r>
            <w:r w:rsidRPr="00024CCA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;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- </w:t>
            </w: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О</w:t>
            </w: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бучать умению ориентироваться на странице прописи, 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Р</w:t>
            </w: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>азличать рабочую строку и межстрочное пространство;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- Развивать навык штриховки, раскраски геометрических фигур, овощей, фруктов</w:t>
            </w:r>
            <w:proofErr w:type="gramStart"/>
            <w:r w:rsidRPr="00024CCA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..</w:t>
            </w:r>
            <w:proofErr w:type="gramEnd"/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понятие «согласный, гласный звук».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понятие «звук», «буква». Продолжить знакомиться с понятием гласный звук. Произносить звук громко, протяжно </w:t>
            </w:r>
          </w:p>
          <w:p w:rsidR="001133FF" w:rsidRPr="00024CCA" w:rsidRDefault="001133FF" w:rsidP="001133FF">
            <w:pPr>
              <w:spacing w:after="0" w:line="0" w:lineRule="atLeast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понятие «согласный,  звук». Правильно произносить звук</w:t>
            </w:r>
            <w:proofErr w:type="gramStart"/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</w:t>
            </w:r>
            <w:proofErr w:type="gramEnd"/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ормировать знания детей о звуках и буквах. </w:t>
            </w:r>
          </w:p>
        </w:tc>
      </w:tr>
      <w:tr w:rsidR="001133FF" w:rsidRPr="00024CCA" w:rsidTr="001133FF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математики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Множество: развитие понятий о числах как показателях различных множеств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Множество: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создавать множества (группы предметов) из разных по качеству элементов (предметов разного цвета, размера, формы, назначения;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Количество, счет: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Упражнять в прямом и обратном счете в пределах 6. Обучать умению различать вопросы «Сколько?» и правильно отвечать на них.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Величина.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определять длину, высоту, ширину и полноту предметов (5 и более).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Геометрические фигуры: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Знакомить с овалом на основе сравнения его с кругом и прямоугольником.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Ориентировка в пространстве.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Закрепление пространственных представлений, располагать предметы в пространстве (слева, справа, вверху, внизу).</w:t>
            </w:r>
          </w:p>
          <w:p w:rsidR="001133FF" w:rsidRPr="00024CCA" w:rsidRDefault="001133FF" w:rsidP="001133FF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Ориентировка во </w:t>
            </w:r>
            <w:proofErr w:type="spellStart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времени</w:t>
            </w:r>
            <w:proofErr w:type="gramStart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акреплять</w:t>
            </w:r>
            <w:proofErr w:type="spellEnd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знания о последовательности различных событий, дней недели, времени суток.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понятий о числах как показателях различных множеств   Множество может быть составлено из разных элементов.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и счёт: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Формирование умения использовать в речи математические термины  Представлений о числах и цифрах в пределах Закрепление счёта в пределах 5 и знакомство с цифрой 6. , Обучение умению узнавать и называть цифру 6 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Величина: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обучение умению располагать предметы в возрастающем и убывающем порядке по величине (5 и более предметов).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Формирование умения использовать в речи слова: «большой – маленький», «больше – меньше», «одинакового размера».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Геометрические фигуры: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закрепление умения различать и правильно называть геометрические фигуры круг, овал, треугольник, квадрат, прямоугольник.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Ориентировка в пространстве: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закрепление пространственных представлений: расположение предмета в пространстве (слева, справа, вверху, внизу, за, перед).</w:t>
            </w:r>
            <w:proofErr w:type="gramEnd"/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Ориентировка во времени: </w:t>
            </w: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закрепление знаний о временных представлениях. Формирование представлений о том, что утро, день, вечер, ночь составляют сутки.</w:t>
            </w:r>
          </w:p>
        </w:tc>
      </w:tr>
      <w:tr w:rsidR="001133FF" w:rsidRPr="00024CCA" w:rsidTr="001133FF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подбирать цвета по своему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вкусу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овершенствовать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 При рисовании карандашами учить передавать оттенки цвета, регулируя нажим на карандаш. В карандашном исполнении дети могут, регулируя нажим, передать до трех оттенков цвета.</w:t>
            </w:r>
          </w:p>
        </w:tc>
      </w:tr>
      <w:tr w:rsidR="001133FF" w:rsidRPr="00024CCA" w:rsidTr="001133FF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передавать образ наблюдаемого предмета, лепить предмет в разных положениях, самостоятельно находить индивидуальное решение образа,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</w:t>
            </w:r>
          </w:p>
        </w:tc>
      </w:tr>
      <w:tr w:rsidR="001133FF" w:rsidRPr="00024CCA" w:rsidTr="001133FF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Закрепить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прямоугольника.</w:t>
            </w:r>
          </w:p>
        </w:tc>
      </w:tr>
      <w:tr w:rsidR="001133FF" w:rsidRPr="00024CCA" w:rsidTr="001133FF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z16960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из строительного материала.</w:t>
            </w:r>
          </w:p>
          <w:bookmarkEnd w:id="3"/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Конструирование из строительных материалов, деталей конструктора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сверстниками.</w:t>
            </w:r>
          </w:p>
        </w:tc>
      </w:tr>
      <w:tr w:rsidR="001133FF" w:rsidRPr="00024CCA" w:rsidTr="001133FF">
        <w:trPr>
          <w:trHeight w:val="70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</w:t>
            </w:r>
            <w:proofErr w:type="gram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ормирование умения различать эмоциональное содержание произведений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  <w:bookmarkStart w:id="4" w:name="z17155"/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Пение.</w:t>
            </w:r>
          </w:p>
          <w:bookmarkEnd w:id="4"/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вокально-слуховую координацию в пении.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</w:t>
            </w:r>
            <w:bookmarkStart w:id="5" w:name="z17164"/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6" w:name="z17167"/>
            <w:bookmarkEnd w:id="5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Танцы.</w:t>
            </w:r>
          </w:p>
          <w:p w:rsidR="001133FF" w:rsidRPr="00024CCA" w:rsidRDefault="001133FF" w:rsidP="001133FF">
            <w:pPr>
              <w:spacing w:after="20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bookmarkStart w:id="7" w:name="z17168"/>
            <w:bookmarkEnd w:id="6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танцевальные движения, выполняемые в соответствии с музыкой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легкое, свободное исполнение элементов танцевальных движений; изменение направления движения в соответствии с музыкальными фразами.</w:t>
            </w:r>
            <w:bookmarkStart w:id="8" w:name="z1044"/>
            <w:bookmarkEnd w:id="7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Характер, настроение, динамические оттенки музыки.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9" w:name="z1047"/>
            <w:bookmarkEnd w:id="8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Пение</w:t>
            </w:r>
            <w:bookmarkStart w:id="10" w:name="z1048"/>
            <w:bookmarkEnd w:id="9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 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восприятие характера песни, пение с правильной интонацией, точно передаваемым ритмическим рисунком, динамикой</w:t>
            </w:r>
            <w:bookmarkStart w:id="11" w:name="z1049"/>
            <w:bookmarkEnd w:id="10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Музыкально-ритмические движения</w:t>
            </w:r>
            <w:bookmarkStart w:id="12" w:name="z1050"/>
            <w:bookmarkEnd w:id="11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bookmarkEnd w:id="12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ыполнение упражнений 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ередавая характер музыки четкой ритмичной ходьбой, легким бегом и полуприседаниями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1133FF" w:rsidRPr="00024CCA" w:rsidRDefault="001133FF" w:rsidP="001133F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Игры, хороводы: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выполнение игровых действий в соответствии с характером музыки  Введение хоровода по кругу, обмен движениями в соответствии с музыкальными фразами, проявление быстроты и ловкости.</w:t>
            </w:r>
          </w:p>
          <w:p w:rsidR="001133FF" w:rsidRPr="00024CCA" w:rsidRDefault="001133FF" w:rsidP="001133F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Танцы: формирование навыков чувствования танцевального характера музыки, выполнения элементов танцевальных движений.</w:t>
            </w:r>
          </w:p>
        </w:tc>
      </w:tr>
      <w:tr w:rsidR="001133FF" w:rsidRPr="00024CCA" w:rsidTr="001133FF">
        <w:trPr>
          <w:trHeight w:val="70"/>
        </w:trPr>
        <w:tc>
          <w:tcPr>
            <w:tcW w:w="993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Ознакомление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окружающим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миром</w:t>
            </w:r>
          </w:p>
        </w:tc>
        <w:tc>
          <w:tcPr>
            <w:tcW w:w="12757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Ребенок, его семья,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</w:t>
            </w:r>
            <w:proofErr w:type="gramStart"/>
            <w:r w:rsidRPr="00024CC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овершенствовать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понятие о родственных связях (дедушка, бабушка, близкие родственники), знать свою родословную.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Нравственное и патриотическое воспитание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Приобщать детей к нравственным ценностям, умению ценить свои поступки и поступки других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людей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казывать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им поддержку, помощь, не обманывать, уважать педагогов, старших, заботиться о младших.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Предметы и явления живой и неживой природы: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Расширять знания о явлениях живой и неживой природы. Знакомить с понятием «неживая природа» (вода, солнце, ветер).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Растительный мир: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детей о растениях. Знакомить детей с многообразием родной природы: деревьями</w:t>
            </w:r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.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Животный мир.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навыки называть и различать по характерным признакам животных и их детенышей.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о жизни диких животных.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Предметный мир.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Побуждение детей к ознакомлению с предметным миром и взаимодействию с ним. Совершенствование умения различать и называть предметы ближайшего окружения.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Правила дорожного движения.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формировать навыки безопасного поведения на дорогах. Уточнять знания детей об элементах дороги (проезжая часть, пешеходный переход), о движении транспорта, о работе светофор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а.</w:t>
            </w:r>
          </w:p>
        </w:tc>
      </w:tr>
    </w:tbl>
    <w:p w:rsidR="001133FF" w:rsidRPr="00024CCA" w:rsidRDefault="001133FF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133FF" w:rsidRPr="00024CCA" w:rsidRDefault="001133FF" w:rsidP="001133F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133FF" w:rsidRPr="00024CCA" w:rsidRDefault="001133FF" w:rsidP="001133F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33FF" w:rsidRPr="00024CCA" w:rsidRDefault="001133FF" w:rsidP="001133F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4CC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Перспективный план организован</w:t>
      </w:r>
      <w:r w:rsidR="00F83BF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ной учебной деятельности на 2024-2025</w:t>
      </w:r>
      <w:r w:rsidRPr="00024CC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учебный год на основе </w:t>
      </w:r>
    </w:p>
    <w:p w:rsidR="001133FF" w:rsidRPr="00024CCA" w:rsidRDefault="001133FF" w:rsidP="001133F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24CC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Типового учебного плана дошкольного воспитания и обучения </w:t>
      </w:r>
    </w:p>
    <w:p w:rsidR="001133FF" w:rsidRPr="00024CCA" w:rsidRDefault="001133FF" w:rsidP="001133F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24CC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 Типовой учебной программы дошкольного воспитания и обучения</w:t>
      </w:r>
    </w:p>
    <w:p w:rsidR="001133FF" w:rsidRPr="00024CCA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024C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КГУ «Пригородная ОШ»</w:t>
      </w:r>
    </w:p>
    <w:p w:rsidR="001133FF" w:rsidRPr="00024CCA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24C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Класс: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Предшкольный </w:t>
      </w:r>
      <w:r w:rsidRPr="00024C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класс</w:t>
      </w:r>
    </w:p>
    <w:p w:rsidR="001133FF" w:rsidRPr="00024CCA" w:rsidRDefault="00510203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1" o:spid="_x0000_s1027" style="position:absolute;left:0;text-align:left;z-index:-251655168;visibility:visible;mso-wrap-distance-left:3.17492mm;mso-wrap-distance-top:-8e-5mm;mso-wrap-distance-right:3.17492mm;mso-wrap-distance-bottom:-8e-5mm;mso-position-horizontal-relative:page" from="63.45pt,241pt" to="63.45pt,241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cXn1QpgEAAFEDAAAOAAAAZHJzL2Uyb0RvYy54bWysU01v2zAMvQ/YfxB0X+TmEGyC7R6a&#10;dZduC9DtBzCyZAuTREFUYuffD1I+2nW3YT4QJh/5xEdR7f3iHTvqRBZDx+9WDWc6KBxsGDv+88fj&#10;h4+cUYYwgMOgO37SxO/79+/aOUq9xgndoBNbvAsk59jxKecohSA1aQ+0wqjD4p3B5CHTCtMohgSz&#10;DaN3Yt00GzFjGmJCpYlsGLdnkPeV3xit8ndjSGfmOt5wlqtN1e6rFX0LckwQJ6sufcA/tOHBBv6K&#10;agsZ2CHZv6i8VQkJTV4p9AKNsUpXEWLd3DVv5DxPEHUVQ3KmeJsT/T9a9e34EHaptK6W8ByfUP0i&#10;JvpWzJHkDS0OxV1i+/krDrrjcMhYBS8m+VKNxrCljvT0Mli9ZKbOUXULC5DXopgof9HoWfnpuLOh&#10;yAUJxyfKtQuQ15wSD/honSsASBfY3PFN82lTSwidHQpaMErj/sEldoRy7/XjF7o/8gr3Fmg6J1ao&#10;5oFMeAjD+aBJw/D56mSw7uKI0sNlUGU2ZelI7nE47VI9rLgzxb4VtxUre/Har+UvL6H/DQAA//8D&#10;AFBLAwQUAAYACAAAACEAmmEsKeEAAAARAQAADwAAAGRycy9kb3ducmV2LnhtbEyPQUvDMBhA74L/&#10;IXyD3WzaIjPrmg5xKOwg4jY8Z81nW5t8KU22Zv9eJoheH+8dXrmO1rAzjr5zJCFLUmBItdMdNRIO&#10;++c7AcwHRVoZRyjhgh7W1e1NqQrtJnrH8y40LFpDvlAS2hCGgnNft2iVT9yAFK35dKNVwSdubLge&#10;1dRRYw3P03TBreoImG/VgE8t1v3uZCW8Cr5xb/1Hffma9i9CbPvlw/Yg5XwWN6v5LD6ugAWM4a+A&#10;64OEDKpSFUd3Iu2ZkZDliyWwIOFe5Cmwq/FDjr+EVyX/f1J9AwAA//8DAFBLAQItABQABgAIAAAA&#10;IQBaIpOj/wAAAOUBAAATAAAAAAAAAAAAAAAAAAAAAABbQ29udGVudF9UeXBlc10ueG1sUEsBAi0A&#10;FAAGAAgAAAAhAKdKzzjYAAAAlgEAAAsAAAAAAAAAAAAAAAAAMAEAAF9yZWxzLy5yZWxzUEsBAi0A&#10;FAAGAAgAAAAhANxefVCmAQAAUQMAAA4AAAAAAAAAAAAAAAAAMQIAAGRycy9lMm9Eb2MueG1sUEsB&#10;Ai0AFAAGAAgAAAAhAJphLCnhAAAAEQEAAA8AAAAAAAAAAAAAAAAAAwQAAGRycy9kb3ducmV2Lnht&#10;bFBLBQYAAAAABAAEAPMAAAARBQAAAAA=&#10;" strokeweight=".48pt">
            <o:lock v:ext="edit" shapetype="f"/>
            <w10:wrap anchorx="page"/>
          </v:line>
        </w:pict>
      </w:r>
      <w:r w:rsidR="001133FF" w:rsidRPr="00024C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1133FF" w:rsidRPr="00024C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1133FF" w:rsidRPr="00024C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133FF" w:rsidRPr="00024CCA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4C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024C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024C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октябрь  </w:t>
      </w:r>
      <w:r w:rsidR="00F83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2024-2025</w:t>
      </w:r>
      <w:r w:rsidRPr="00024C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tbl>
      <w:tblPr>
        <w:tblW w:w="15583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551"/>
        <w:gridCol w:w="10905"/>
      </w:tblGrid>
      <w:tr w:rsidR="001133FF" w:rsidRPr="00024CCA" w:rsidTr="001133FF">
        <w:trPr>
          <w:trHeight w:val="464"/>
        </w:trPr>
        <w:tc>
          <w:tcPr>
            <w:tcW w:w="2127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Мес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</w:t>
            </w: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Организованная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1090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орг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изованной деятельности</w:t>
            </w:r>
          </w:p>
        </w:tc>
      </w:tr>
      <w:tr w:rsidR="001133FF" w:rsidRPr="00024CCA" w:rsidTr="001133FF">
        <w:trPr>
          <w:trHeight w:val="464"/>
        </w:trPr>
        <w:tc>
          <w:tcPr>
            <w:tcW w:w="2127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0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133FF" w:rsidRPr="00024CCA" w:rsidTr="001133FF">
        <w:trPr>
          <w:trHeight w:val="70"/>
        </w:trPr>
        <w:tc>
          <w:tcPr>
            <w:tcW w:w="2127" w:type="dxa"/>
            <w:vMerge w:val="restart"/>
            <w:textDirection w:val="btLr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Физическая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культура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5" w:type="dxa"/>
          </w:tcPr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Повторение ранее изученных физических упражнений  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Общеразвивающие упражнения. 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Передача друг другу мяча над головой (назад и вперед), наклоны вперед, коснуться ладонями пола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движения: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одить в колонне по двое, на носках, на пятках, на внутренней и внешней стороне стоп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высоко поднимая согнутую в колене ногу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Бег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егать  парами, в колонне по двое, с преодолением препятствий, с разной скоростью - медленно, быстро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Равновесие  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ходить с перешагиванием через предметы, по ограниченной поверхности приставным шагом.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Ползание, лазанье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: ползать  на четвереньках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переползать через препятствия.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двух ногах между предметами (расстояние 4 метра)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Метание, бросание,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ловля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рокатывать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мяч между предметами, поставленными в ряд.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Построение,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троиться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колонну  по два, равнение в колонне на вытянутые руки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вперед.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: Согласовать ритм движений с музыкальным сопровождением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Спортивные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родолжать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знакомить с различными видами спорта. 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Спортивные игры: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Упражняться в ведении мяча правой и левой рукой.</w:t>
            </w:r>
          </w:p>
          <w:p w:rsidR="001133FF" w:rsidRPr="00024CCA" w:rsidRDefault="001133FF" w:rsidP="001133FF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Равновесие</w:t>
            </w:r>
            <w:proofErr w:type="gramStart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</w:t>
            </w:r>
            <w:proofErr w:type="gram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одьба</w:t>
            </w:r>
            <w:proofErr w:type="spell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носках, по скамейке </w:t>
            </w:r>
          </w:p>
          <w:p w:rsidR="001133FF" w:rsidRPr="00024CCA" w:rsidRDefault="001133FF" w:rsidP="001133FF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Перестроение</w:t>
            </w:r>
            <w:proofErr w:type="gramStart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остроение</w:t>
            </w:r>
            <w:proofErr w:type="spell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колонну по одному, по два, по три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Музыкально-ритмические упражнения.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Движения в разном темпе в соответствии с музыкальным сопровождением. 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Красивое, грациозное выполнение знакомых физических упражнений под музыку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Подвижные игры.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 детей стремление участвовать в играх с элементами соревнования, играх-эстафетах.</w:t>
            </w:r>
          </w:p>
        </w:tc>
      </w:tr>
      <w:tr w:rsidR="001133FF" w:rsidRPr="00024CCA" w:rsidTr="001133FF">
        <w:trPr>
          <w:trHeight w:val="376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42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90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Звуковая культура речи.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ш - ж, ч – ц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навыки определения местоположения звуков в слове (начало, середина, конец).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Словарный запас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речи уметь подбирать признаки, действия к предмету и предметы к заданному действию.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Грамматический строй речи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Совершенствовать умение согласовывать слова в предложениях: существительные с числительными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Связная речь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 задавать вопросы и давать короткие или полные ответы на поставленные вопросы.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Творческая речевая деятельность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Составлять описательные и повествовательные рассказы по наблюдениям и рисункам, составлять взаимосвязанный последовательный сюжет.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умение согласовывать слова в предложениях Существительные с числительными и прилагательные с существительными.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Связная речь: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вести себя культурно во время беседы, быть тактичным и спокойным, соблюдать правила речевого этикета. Отвечать полными ответами на вопросы собеседника</w:t>
            </w: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творческое повествование: придумывать с помощью взрослых продолжение и конец рассказа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Звуковая культура речи: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умение правильно, отчетливо произносить звуки Обучать умению различать на слух и отчетливо произносить сходные по артикуляции и звучанию согласные звуки: ш - ж, ч – ц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Словарный запас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Обогащать словарный запас детей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богащать </w:t>
            </w: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аречиями обозначающими взаимоотношения людей, их отношение к труду</w:t>
            </w:r>
          </w:p>
        </w:tc>
      </w:tr>
      <w:tr w:rsidR="001133FF" w:rsidRPr="00024CCA" w:rsidTr="001133FF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90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1) чтение, рассказывание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Приобщать детей к доступным художественным произведениям, фольклору и миру театра.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Способствовать эмоциональному восприятию литературных произведений,Продолжать учить понимать 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содержание. литературных произведений 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умение пересказывать эмоционально Логически содержание произведения, сохраняя последовательность сюжета, Развивать диалогическую речь.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Дать возможность ребенку поделиться с другими сверстниками и взрослыми информацией, впечатлениями, полученными из различных источников в интернете, телевизора, разговоров близких.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 детей интерес к стихотворению.</w:t>
            </w:r>
          </w:p>
        </w:tc>
      </w:tr>
      <w:tr w:rsidR="001133FF" w:rsidRPr="00024CCA" w:rsidTr="001133FF">
        <w:trPr>
          <w:trHeight w:val="524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30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30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05" w:type="dxa"/>
          </w:tcPr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Звуки и буквы .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Формировать представление о том, что каждое слово имеет значение, прививать интерес к значению слова.</w:t>
            </w:r>
            <w:r w:rsidRPr="00024CCA">
              <w:rPr>
                <w:rFonts w:ascii="Times New Roman" w:hAnsi="Times New Roman" w:cs="Times New Roman"/>
                <w:sz w:val="24"/>
                <w:szCs w:val="24"/>
              </w:rPr>
              <w:t xml:space="preserve"> .Формировать понятие «согласный звук», «буква»</w:t>
            </w:r>
            <w:proofErr w:type="gramStart"/>
            <w:r w:rsidRPr="00024CC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24CCA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«согласный звук».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Знакомить с правилами правильного положения спины при письме.</w:t>
            </w:r>
            <w:r w:rsidRPr="00024CCA">
              <w:rPr>
                <w:rFonts w:ascii="Times New Roman" w:hAnsi="Times New Roman" w:cs="Times New Roman"/>
                <w:sz w:val="24"/>
                <w:szCs w:val="24"/>
              </w:rPr>
              <w:t xml:space="preserve"> .Формировать знания детей о звуке, «глухие и звонкие» </w:t>
            </w:r>
            <w:r w:rsidRPr="00024C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hAnsi="Times New Roman" w:cs="Times New Roman"/>
                <w:sz w:val="24"/>
                <w:szCs w:val="24"/>
              </w:rPr>
              <w:t>Формировать знания детей о звуке, «глухие и звонкие» Формировать понятие «твердый и мягкий согласный звук</w:t>
            </w:r>
            <w:proofErr w:type="gramStart"/>
            <w:r w:rsidRPr="00024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ормировать первоначальные представления о предложении (без грамматического определения)</w:t>
            </w:r>
            <w:r w:rsidRPr="00024CC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знания детей о звуке и его значении в слове.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Понимать, что предложение состоит из слов </w:t>
            </w:r>
            <w:r w:rsidRPr="000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правильное произношение звука.Формировать знания детей о шипящем и всегда твердом звуке.</w:t>
            </w:r>
            <w:r w:rsidRPr="00024CCA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первоначального представления о терминах «слово», «звук»;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знакомление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 существенными опознавательными признаками двух основных групп звуков русского 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языка-гласных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согласных;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бучение детей умению устанавливать последовательность звуков в слове.</w:t>
            </w:r>
            <w:r w:rsidRPr="00024C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Знакомить с правилами правильного положения спины при письме;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proofErr w:type="spellStart"/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бучать</w:t>
            </w:r>
            <w:proofErr w:type="spellEnd"/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умению ориентироваться на странице прописи, различать рабочую строку и межстрочное пространство;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eastAsia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proofErr w:type="spellStart"/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азви</w:t>
            </w:r>
            <w:proofErr w:type="spellEnd"/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ва</w:t>
            </w:r>
            <w:proofErr w:type="spellStart"/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ть</w:t>
            </w:r>
            <w:proofErr w:type="spellEnd"/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навык штриховки, раскраски геометрических фигур, овощей, фруктов.</w:t>
            </w:r>
          </w:p>
        </w:tc>
      </w:tr>
      <w:tr w:rsidR="001133FF" w:rsidRPr="00187B54" w:rsidTr="00F83BF9">
        <w:trPr>
          <w:trHeight w:val="70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</w:pPr>
          </w:p>
        </w:tc>
        <w:tc>
          <w:tcPr>
            <w:tcW w:w="10905" w:type="dxa"/>
          </w:tcPr>
          <w:p w:rsidR="001133FF" w:rsidRPr="00024CCA" w:rsidRDefault="001133FF" w:rsidP="0011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133FF" w:rsidRPr="00024CCA" w:rsidTr="001133FF">
        <w:trPr>
          <w:trHeight w:val="1691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Основыматематики</w:t>
            </w:r>
          </w:p>
        </w:tc>
        <w:tc>
          <w:tcPr>
            <w:tcW w:w="1090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Множество: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Количество, счет: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Упражнять в прямом и обратном счете в пределах 7-ми.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Знакомить на наглядной основе с образованием чисел 6, 7.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Величина.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 располагать предметы по величине в порядке возрастания и убывания.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Геометрические фигуры: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Упражнять в умении различать и правильно называть геометрические фигуры (круг, овал, треугольник, квадрат, прямоугольник)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Ориентировка в пространстве.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Закрепление пространственных представлений, располагать предметы в пространств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е(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слева, справа, вверху, внизу). Направлять движение: слева направо, справа – налево.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Ориентировка во времени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акреплять знания о последовательности дней недели, времени суток. Формировать понятия о месяцах года.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создавать множества (группы предметов) из разных элементов (предметов)  разной формы 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Знакомить со значением слова «один» (одна, одно)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определять длину, высоту, ширину </w:t>
            </w: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Знакомить с овалом на основе сравнения его с кругом и прямоугольником.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Пространство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асполагать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предметы в пространстве  слева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Располагать предметы в пространстве слева, справа. 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Обучать умению рисовать точки, узоры, чертить прямые 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создавать множества (группы предметов) из разных элементов (предметов) разного цвета, размера, формы, назначения </w:t>
            </w:r>
            <w:proofErr w:type="gramEnd"/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Упражнять в прямом и обратном счете в пределах 10.  </w:t>
            </w:r>
          </w:p>
          <w:p w:rsidR="001133FF" w:rsidRPr="00024CC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Упражнять в умении различать и правильно называть геометрические фигуры. Упражнять в умении различать и правильно называть геометрические фигуры  круг, овал.  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создавать множества звуков  </w:t>
            </w:r>
          </w:p>
        </w:tc>
      </w:tr>
      <w:tr w:rsidR="001133FF" w:rsidRPr="00024CCA" w:rsidTr="001133FF">
        <w:trPr>
          <w:trHeight w:val="294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before="3"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905" w:type="dxa"/>
          </w:tcPr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представление о видах казахского орнамента («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табан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</w:tr>
      <w:tr w:rsidR="001133FF" w:rsidRPr="00024CCA" w:rsidTr="001133FF">
        <w:trPr>
          <w:trHeight w:val="321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905" w:type="dxa"/>
          </w:tcPr>
          <w:p w:rsidR="001133FF" w:rsidRPr="00024CCA" w:rsidRDefault="001133FF" w:rsidP="0011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лепить с натуры и по представлению знакомые предметы разной формы и величины: овощи, фрукты.</w:t>
            </w:r>
          </w:p>
        </w:tc>
      </w:tr>
      <w:tr w:rsidR="001133FF" w:rsidRPr="00024CCA" w:rsidTr="001133FF">
        <w:trPr>
          <w:trHeight w:val="653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905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</w:tc>
      </w:tr>
      <w:tr w:rsidR="001133FF" w:rsidRPr="00024CCA" w:rsidTr="001133FF">
        <w:trPr>
          <w:trHeight w:val="285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905" w:type="dxa"/>
          </w:tcPr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 из строительного материала.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Конструирование из строительных материалов, деталей конструктора 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создавать из бумажных цилиндров казахский национальный головной убор (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саукеле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оформлять их резьбой и орнаментом.</w:t>
            </w:r>
          </w:p>
        </w:tc>
      </w:tr>
      <w:tr w:rsidR="001133FF" w:rsidRPr="00024CCA" w:rsidTr="001133FF">
        <w:trPr>
          <w:trHeight w:val="302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133FF" w:rsidRPr="00024CCA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5" w:type="dxa"/>
          </w:tcPr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Слушание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бучать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умению различать эмоциональное содержание произведений, их характер, настроение, динамические оттенки. 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Выражать свое отношение к музыкальному произведению, высказываться о его характере, содержании. 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связывать характер музыки с содержанием образа, выраженным в ней настроении. 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овершенствовать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вокально-слуховую координацию в пении.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пения легким голосом в диапазоне «ре» первой октавы, «до» второй октавы перед пением,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бучать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умению дышать между музыкальными фразами, четко произносить слова песни, петь средним, громким и тихим голосом. 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Танцы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танцевальные движения, выполняемые в соответствии с музыкой, легкое, свободное исполнение элементов танцевальных движений.</w:t>
            </w:r>
            <w:r w:rsidRPr="00024CCA">
              <w:rPr>
                <w:sz w:val="24"/>
                <w:szCs w:val="24"/>
              </w:rPr>
              <w:t xml:space="preserve"> </w:t>
            </w:r>
          </w:p>
          <w:p w:rsidR="001133FF" w:rsidRPr="00024CCA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выполнять упражнения, в соответствии с изменениями характера музыки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Знать танцевальные движения, выполняемые в соответствии с музыкой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выполнять простые, знакомые мелодии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  на детских музыкальных инструментах индивидуально 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эмоциональное содержание произведений, настроение, динамические оттенки  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пения легким голосом в диапазоне «ре» первой октавы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Передавать характер марша четкой ритмичной ходьбой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умение, используя знакомые танцевальные движения придумать танец  </w:t>
            </w:r>
          </w:p>
          <w:p w:rsidR="001133FF" w:rsidRPr="00024CCA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выполнять простые, знакомые мелодии на детских музыкальных инструментах в малых группах  </w:t>
            </w:r>
          </w:p>
        </w:tc>
      </w:tr>
      <w:tr w:rsidR="001133FF" w:rsidRPr="00764D33" w:rsidTr="001133FF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1133FF" w:rsidRPr="00764D33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133FF" w:rsidRPr="00764D33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Ознакомление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окружающим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миром</w:t>
            </w:r>
          </w:p>
        </w:tc>
        <w:tc>
          <w:tcPr>
            <w:tcW w:w="10905" w:type="dxa"/>
          </w:tcPr>
          <w:p w:rsidR="001133FF" w:rsidRPr="00764D33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Нравственное и патриотическое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асширять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знания о родной стране, государственных символике страны, ее назначении. </w:t>
            </w:r>
          </w:p>
          <w:p w:rsidR="001133FF" w:rsidRPr="00764D33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Ребенок, его семья,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оспитывать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1133FF" w:rsidRPr="00764D33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Предметы и явления живой и неживой природы: </w:t>
            </w:r>
          </w:p>
          <w:p w:rsidR="001133FF" w:rsidRPr="00764D33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Расширять знания о явлениях живой и неживой природы. Знакомить с понятием «неживая природа» (вода, воздух, солнце,  дождь). Обучать умению различать предметы неживой природы от предметов, сделанных руками человека.</w:t>
            </w:r>
          </w:p>
          <w:p w:rsidR="001133FF" w:rsidRPr="00764D33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Растительный мир: </w:t>
            </w: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Знакомить детей с многообразием родной природы: деревьями, кустарниками, травянистыми растениями. </w:t>
            </w:r>
          </w:p>
          <w:p w:rsidR="001133FF" w:rsidRPr="00764D33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Воспитывать бережное отношение к хлебу, уважение к труду людей, участвующих в выращивании и производстве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пшеницы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азвивать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познавательный интерес к миру природы, чувство сопереживания живым объектам природы,</w:t>
            </w:r>
          </w:p>
          <w:p w:rsidR="001133FF" w:rsidRPr="00764D33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Животный мир. </w:t>
            </w:r>
          </w:p>
          <w:p w:rsidR="001133FF" w:rsidRPr="00764D33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выделять и характеризовать особенности внешнего вида животных и образа жизни в разное время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аблюдать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признаками животных как живых существ и разделять причинно-следственные связи: животные двигаются (ходят, бегают, прыгают, летают, двигаются).</w:t>
            </w:r>
          </w:p>
          <w:p w:rsidR="001133FF" w:rsidRPr="00764D33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Предметный мир, пространственная ориентировка.</w:t>
            </w:r>
          </w:p>
          <w:p w:rsidR="001133FF" w:rsidRPr="00764D33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Побуждение детей к ознакомлению с предметным миром и взаимодействию с ним. Совершенствование умения различать и называть предметы ближайшего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окружения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свободно ориентироваться в помещении, на участке детского сада, в ближайшем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микрорайоне.Формирование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знаний о связи между назначением окружающих предметов, строением, материалом.</w:t>
            </w:r>
          </w:p>
          <w:p w:rsidR="001133FF" w:rsidRPr="00764D33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Приобщение к труду. </w:t>
            </w:r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использовать знания о трудовом процессе в рассказе о труде своих родителей, замечать взаимосвязь людей в труде.</w:t>
            </w:r>
          </w:p>
          <w:p w:rsidR="001133FF" w:rsidRPr="00764D33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Правила дорожного движения.</w:t>
            </w:r>
          </w:p>
          <w:p w:rsidR="001133FF" w:rsidRPr="00764D33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формировать навыки безопасного поведения на дорогах. 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электросамокатов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гироскутеров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сигвей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 движении транспорта, о работе светофора. Знакомить с элементарными правилами дорожного движения, правилами передвижения пешеходов и велосипедистов.</w:t>
            </w:r>
          </w:p>
        </w:tc>
      </w:tr>
    </w:tbl>
    <w:p w:rsidR="001133FF" w:rsidRPr="001866FE" w:rsidRDefault="001133FF" w:rsidP="001133FF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1133FF" w:rsidRDefault="001133FF" w:rsidP="001133FF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1133FF" w:rsidRDefault="001133FF" w:rsidP="001133FF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1133FF" w:rsidRDefault="001133FF" w:rsidP="001133FF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1133FF" w:rsidRPr="003128FE" w:rsidRDefault="001133FF" w:rsidP="001133FF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1133FF" w:rsidRDefault="001133FF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28F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Перспективный план организованной</w:t>
      </w:r>
    </w:p>
    <w:p w:rsidR="001133FF" w:rsidRPr="003128FE" w:rsidRDefault="00F83BF9" w:rsidP="001133FF">
      <w:pPr>
        <w:spacing w:after="0" w:line="276" w:lineRule="auto"/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учебной деятельности на 2024-2025</w:t>
      </w:r>
      <w:r w:rsidR="001133FF" w:rsidRPr="003128F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учебный год на основе</w:t>
      </w:r>
    </w:p>
    <w:p w:rsidR="001133FF" w:rsidRDefault="001133FF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28F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Типового учебного плана дошкольного воспитания и обучения и</w:t>
      </w:r>
    </w:p>
    <w:p w:rsidR="001133FF" w:rsidRPr="003128FE" w:rsidRDefault="001133FF" w:rsidP="001133F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28F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Типовой учебной программы дошкольного воспитания и обучения</w:t>
      </w:r>
    </w:p>
    <w:p w:rsidR="001133FF" w:rsidRPr="002B39B0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КГУ «Пригородная ОШ»</w:t>
      </w:r>
    </w:p>
    <w:p w:rsidR="001133FF" w:rsidRPr="002B39B0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Класс</w:t>
      </w:r>
      <w:r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Предшкольный </w:t>
      </w:r>
      <w:r w:rsidRPr="002B39B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класс</w:t>
      </w:r>
    </w:p>
    <w:p w:rsidR="001133FF" w:rsidRPr="002B39B0" w:rsidRDefault="00510203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_x0000_s1028" style="position:absolute;left:0;text-align:left;z-index:-251658240;visibility:visible;mso-wrap-distance-left:3.17492mm;mso-wrap-distance-top:-8e-5mm;mso-wrap-distance-right:3.17492mm;mso-wrap-distance-bottom:-8e-5mm;mso-position-horizontal-relative:page" from="63.45pt,241pt" to="63.45pt,241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cXn1QpgEAAFEDAAAOAAAAZHJzL2Uyb0RvYy54bWysU01v2zAMvQ/YfxB0X+TmEGyC7R6a&#10;dZduC9DtBzCyZAuTREFUYuffD1I+2nW3YT4QJh/5xEdR7f3iHTvqRBZDx+9WDWc6KBxsGDv+88fj&#10;h4+cUYYwgMOgO37SxO/79+/aOUq9xgndoBNbvAsk59jxKecohSA1aQ+0wqjD4p3B5CHTCtMohgSz&#10;DaN3Yt00GzFjGmJCpYlsGLdnkPeV3xit8ndjSGfmOt5wlqtN1e6rFX0LckwQJ6sufcA/tOHBBv6K&#10;agsZ2CHZv6i8VQkJTV4p9AKNsUpXEWLd3DVv5DxPEHUVQ3KmeJsT/T9a9e34EHaptK6W8ByfUP0i&#10;JvpWzJHkDS0OxV1i+/krDrrjcMhYBS8m+VKNxrCljvT0Mli9ZKbOUXULC5DXopgof9HoWfnpuLOh&#10;yAUJxyfKtQuQ15wSD/honSsASBfY3PFN82lTSwidHQpaMErj/sEldoRy7/XjF7o/8gr3Fmg6J1ao&#10;5oFMeAjD+aBJw/D56mSw7uKI0sNlUGU2ZelI7nE47VI9rLgzxb4VtxUre/Har+UvL6H/DQAA//8D&#10;AFBLAwQUAAYACAAAACEAmmEsKeEAAAARAQAADwAAAGRycy9kb3ducmV2LnhtbEyPQUvDMBhA74L/&#10;IXyD3WzaIjPrmg5xKOwg4jY8Z81nW5t8KU22Zv9eJoheH+8dXrmO1rAzjr5zJCFLUmBItdMdNRIO&#10;++c7AcwHRVoZRyjhgh7W1e1NqQrtJnrH8y40LFpDvlAS2hCGgnNft2iVT9yAFK35dKNVwSdubLge&#10;1dRRYw3P03TBreoImG/VgE8t1v3uZCW8Cr5xb/1Hffma9i9CbPvlw/Yg5XwWN6v5LD6ugAWM4a+A&#10;64OEDKpSFUd3Iu2ZkZDliyWwIOFe5Cmwq/FDjr+EVyX/f1J9AwAA//8DAFBLAQItABQABgAIAAAA&#10;IQBaIpOj/wAAAOUBAAATAAAAAAAAAAAAAAAAAAAAAABbQ29udGVudF9UeXBlc10ueG1sUEsBAi0A&#10;FAAGAAgAAAAhAKdKzzjYAAAAlgEAAAsAAAAAAAAAAAAAAAAAMAEAAF9yZWxzLy5yZWxzUEsBAi0A&#10;FAAGAAgAAAAhANxefVCmAQAAUQMAAA4AAAAAAAAAAAAAAAAAMQIAAGRycy9lMm9Eb2MueG1sUEsB&#10;Ai0AFAAGAAgAAAAhAJphLCnhAAAAEQEAAA8AAAAAAAAAAAAAAAAAAwQAAGRycy9kb3ducmV2Lnht&#10;bFBLBQYAAAAABAAEAPMAAAARBQAAAAA=&#10;" strokeweight=".48pt">
            <o:lock v:ext="edit" shapetype="f"/>
            <w10:wrap anchorx="page"/>
          </v:line>
        </w:pict>
      </w:r>
      <w:r w:rsidR="001133FF"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1133FF" w:rsidRPr="002B39B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1133FF" w:rsidRPr="002B39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133FF" w:rsidRPr="009F79E9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2B39B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но</w:t>
      </w:r>
      <w:r w:rsidRPr="002B39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ябрь  </w:t>
      </w:r>
      <w:r w:rsidR="00F83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2024-2025</w:t>
      </w:r>
      <w:r w:rsidRPr="002B3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tbl>
      <w:tblPr>
        <w:tblW w:w="15445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3544"/>
        <w:gridCol w:w="11050"/>
      </w:tblGrid>
      <w:tr w:rsidR="001133FF" w:rsidRPr="003128FE" w:rsidTr="001133FF">
        <w:trPr>
          <w:trHeight w:val="464"/>
        </w:trPr>
        <w:tc>
          <w:tcPr>
            <w:tcW w:w="851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Мес</w:t>
            </w:r>
            <w:r w:rsidRPr="00312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</w:t>
            </w:r>
            <w:r w:rsidRPr="0031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ц</w:t>
            </w: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Организованнаядеятельность</w:t>
            </w:r>
          </w:p>
        </w:tc>
        <w:tc>
          <w:tcPr>
            <w:tcW w:w="11050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before="153" w:after="0" w:line="240" w:lineRule="auto"/>
              <w:ind w:right="1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изованной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деятельности</w:t>
            </w:r>
          </w:p>
        </w:tc>
      </w:tr>
      <w:tr w:rsidR="001133FF" w:rsidRPr="003128FE" w:rsidTr="001133FF">
        <w:trPr>
          <w:trHeight w:val="70"/>
        </w:trPr>
        <w:tc>
          <w:tcPr>
            <w:tcW w:w="851" w:type="dxa"/>
            <w:vMerge w:val="restart"/>
            <w:textDirection w:val="btLr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Физическаякультура</w:t>
            </w:r>
          </w:p>
        </w:tc>
        <w:tc>
          <w:tcPr>
            <w:tcW w:w="11050" w:type="dxa"/>
          </w:tcPr>
          <w:p w:rsidR="001133FF" w:rsidRPr="001866FE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Основные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одьба</w:t>
            </w:r>
            <w:r w:rsidRPr="003128F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одить в колонне по трое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 носках, на пятках, на внутренней и внешней стороне стоп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высоко поднимая согнутую в колене ногу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 перешагиванием через предметы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егать врассыпную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разной скоростью - медленно, быстро, в среднем темпе непрерывный бег 1,5-2 минуты.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Ползание, лазанье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: ползать на четвереньках (расстояние 3–4 метра), толкая головой мяч.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Прыжки: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Прыжки  на правой и левой ноге поочередно между предметами (расстояние 3 метра).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Метание, бросание, ловля: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Бросать  мяч о стену и ловить двумя руками.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Равновесие: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  на носках, перешагивая кубики.</w:t>
            </w:r>
          </w:p>
          <w:p w:rsidR="001133FF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 перестроение: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Построиться в колонну  по три,  равнение в колонне на вытянутые руки вперед.</w:t>
            </w:r>
            <w:r>
              <w:t xml:space="preserve">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чить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лазать по гимнастической лестнице разноименным способом;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акреплять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прыжки через короткую скакалку;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пражнять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подбрасывании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ловле мяча;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ловкость, выносливость, быстроту мышления, сообразительность, гибкость;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представления о связи физических упражнений со здоровьем.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движения: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красиво и грациозно знакомые физические упражнения под музыку.</w:t>
            </w:r>
          </w:p>
          <w:p w:rsidR="001133FF" w:rsidRPr="003128FE" w:rsidRDefault="001133FF" w:rsidP="001133FF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Спортивные упражнения: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знакомить с различными видами спорта. </w:t>
            </w:r>
          </w:p>
          <w:p w:rsidR="001133FF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Спортивные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лементы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футбола. </w:t>
            </w:r>
          </w:p>
          <w:p w:rsidR="001133FF" w:rsidRPr="003128FE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Прокатывать мяч правой и левой ногой в заданном направлении.</w:t>
            </w:r>
          </w:p>
          <w:p w:rsidR="001133FF" w:rsidRPr="003128FE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Подвижные игры.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 детей стремление участвовать в играх с элементами соревнования, играх-эстафетах.</w:t>
            </w:r>
          </w:p>
        </w:tc>
      </w:tr>
      <w:tr w:rsidR="001133FF" w:rsidRPr="003128FE" w:rsidTr="001133FF">
        <w:trPr>
          <w:trHeight w:val="376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before="42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речи</w:t>
            </w:r>
          </w:p>
        </w:tc>
        <w:tc>
          <w:tcPr>
            <w:tcW w:w="11050" w:type="dxa"/>
          </w:tcPr>
          <w:p w:rsidR="001133FF" w:rsidRPr="00221A6B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Звуковая культура речи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–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ш, ж-з.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Словарный запас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Развивать умение правильно использовать существительные и обобщающие слова.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Грамматический строй речи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Развивать умение различать предложения по интонации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(повествовательные, вопросительные, восклицательные) и употреблять их в речи.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Связная речь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правильно подбирать слова при рассказе о предметах.</w:t>
            </w:r>
          </w:p>
          <w:p w:rsidR="001133FF" w:rsidRPr="003128FE" w:rsidRDefault="001133FF" w:rsidP="001133F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Творческая речевая деятельность.</w:t>
            </w:r>
            <w:r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-учить слушать, отвечать на вопросы;</w:t>
            </w:r>
          </w:p>
          <w:p w:rsidR="001133FF" w:rsidRPr="003128FE" w:rsidRDefault="001133FF" w:rsidP="001133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</w:t>
            </w:r>
            <w:r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чить </w:t>
            </w:r>
            <w:proofErr w:type="gramStart"/>
            <w:r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формулировать основную мысль, пересказывать последовательно и точно, выработать четкую артикуляции звуков [с] и [ц];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-З</w:t>
            </w:r>
            <w:r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интонационную выразительность речи, развивать внимание, память.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Совершенствовать творческое повествование: использовать в речи образные слова, эпитеты, сравнения. </w:t>
            </w:r>
          </w:p>
        </w:tc>
      </w:tr>
      <w:tr w:rsidR="001133FF" w:rsidRPr="003128FE" w:rsidTr="001133FF">
        <w:trPr>
          <w:trHeight w:val="275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050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тение, рассказывание.</w:t>
            </w:r>
          </w:p>
          <w:p w:rsidR="001133FF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Способствовать эмоциональному восприятию литературных произведений,</w:t>
            </w:r>
          </w:p>
          <w:p w:rsidR="001133FF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онимать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их содержание, различать причинно-следственные связи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жанра сказки,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оценивать поступки героев.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делиться собственным опытом заботливого отношения к своим близким и родным;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детей чувствовать характер повествования, выражать свое отношение к персонажам и их поступкам;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Семья и дом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В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оспитывать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уважение к труду, чувство любви и заботливого отношения к своим близким и родным;</w:t>
            </w:r>
          </w:p>
          <w:p w:rsidR="001133FF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детей умению пересказывать те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кст пр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ередавать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диалогическую речь, оценивать поступки героев;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детей вхождению в образы разных персонажей;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086446">
              <w:rPr>
                <w:rFonts w:eastAsia="Times New Roman" w:cs="Times New Roman"/>
                <w:color w:val="000000" w:themeColor="text1"/>
                <w:sz w:val="24"/>
                <w:szCs w:val="24"/>
                <w:lang w:val="kk-KZ"/>
              </w:rPr>
              <w:t>Развивать у детей интерес к книге.</w:t>
            </w:r>
          </w:p>
        </w:tc>
      </w:tr>
      <w:tr w:rsidR="001133FF" w:rsidRPr="003128FE" w:rsidTr="001133FF">
        <w:trPr>
          <w:trHeight w:val="474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before="30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грамоты.</w:t>
            </w:r>
          </w:p>
        </w:tc>
        <w:tc>
          <w:tcPr>
            <w:tcW w:w="11050" w:type="dxa"/>
          </w:tcPr>
          <w:p w:rsidR="001133FF" w:rsidRDefault="001133FF" w:rsidP="001133FF">
            <w:pPr>
              <w:spacing w:after="0" w:line="0" w:lineRule="atLeast"/>
              <w:ind w:left="116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Продолжать, иметь 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представление о том, что каждое слово имеет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начение, звуковой анализ слов: </w:t>
            </w:r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Гласные и согласные звуки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пределять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порядок гласных и согласных звуков в слове.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133FF" w:rsidRDefault="001133FF" w:rsidP="001133FF">
            <w:pPr>
              <w:spacing w:after="0" w:line="0" w:lineRule="atLeast"/>
              <w:ind w:left="116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возможность записывать вертикальные, горизонтальные линии.</w:t>
            </w:r>
          </w:p>
          <w:p w:rsidR="001133FF" w:rsidRPr="00336C60" w:rsidRDefault="001133FF" w:rsidP="001133FF">
            <w:pPr>
              <w:spacing w:after="0" w:line="0" w:lineRule="atLeast"/>
              <w:ind w:left="116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C60">
              <w:rPr>
                <w:rFonts w:ascii="Times New Roman" w:hAnsi="Times New Roman" w:cs="Times New Roman"/>
                <w:sz w:val="24"/>
              </w:rPr>
              <w:t>Разви</w:t>
            </w:r>
            <w:r>
              <w:rPr>
                <w:rFonts w:ascii="Times New Roman" w:hAnsi="Times New Roman" w:cs="Times New Roman"/>
                <w:sz w:val="24"/>
              </w:rPr>
              <w:t>ва</w:t>
            </w:r>
            <w:r w:rsidRPr="00336C60">
              <w:rPr>
                <w:rFonts w:ascii="Times New Roman" w:hAnsi="Times New Roman" w:cs="Times New Roman"/>
                <w:sz w:val="24"/>
              </w:rPr>
              <w:t>ть навык штриховки, раскраски геометрических фигур, овощей, фруктов</w:t>
            </w:r>
          </w:p>
          <w:p w:rsidR="001133FF" w:rsidRPr="00897991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ind w:left="110" w:right="96"/>
              <w:rPr>
                <w:rFonts w:ascii="Times New Roman" w:eastAsia="Times New Roman" w:hAnsi="Times New Roman" w:cs="Times New Roman"/>
                <w:sz w:val="24"/>
              </w:rPr>
            </w:pPr>
            <w:r w:rsidRPr="008979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</w:t>
            </w:r>
            <w:proofErr w:type="spellStart"/>
            <w:r w:rsidRPr="00897991">
              <w:rPr>
                <w:rFonts w:ascii="Times New Roman" w:eastAsia="Times New Roman" w:hAnsi="Times New Roman" w:cs="Times New Roman"/>
                <w:sz w:val="24"/>
              </w:rPr>
              <w:t>чить</w:t>
            </w:r>
            <w:proofErr w:type="spellEnd"/>
            <w:r w:rsidRPr="00897991">
              <w:rPr>
                <w:rFonts w:ascii="Times New Roman" w:eastAsia="Times New Roman" w:hAnsi="Times New Roman" w:cs="Times New Roman"/>
                <w:sz w:val="24"/>
              </w:rPr>
              <w:t xml:space="preserve"> называть слова на заданный звук, составлять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схему слова;</w:t>
            </w:r>
          </w:p>
          <w:p w:rsidR="001133FF" w:rsidRPr="00897991" w:rsidRDefault="001133FF" w:rsidP="001133FF">
            <w:pPr>
              <w:widowControl w:val="0"/>
              <w:autoSpaceDE w:val="0"/>
              <w:autoSpaceDN w:val="0"/>
              <w:spacing w:after="0" w:line="0" w:lineRule="atLeast"/>
              <w:ind w:left="110" w:right="9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У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пражнять умение различать гласные звуки на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слух,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обозначать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гласный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звук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фишкой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схеме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897991">
              <w:rPr>
                <w:rFonts w:ascii="Times New Roman" w:eastAsia="Times New Roman" w:hAnsi="Times New Roman" w:cs="Times New Roman"/>
                <w:sz w:val="24"/>
              </w:rPr>
              <w:t>слова;</w:t>
            </w:r>
          </w:p>
          <w:p w:rsidR="001133FF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Calibri" w:eastAsia="Calibri" w:hAnsi="Calibri" w:cs="Times New Roman"/>
                <w:sz w:val="24"/>
              </w:rPr>
              <w:t xml:space="preserve">- 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>Р</w:t>
            </w:r>
            <w:proofErr w:type="spellStart"/>
            <w:r w:rsidRPr="00221A6B">
              <w:rPr>
                <w:rFonts w:ascii="Times New Roman" w:eastAsia="Calibri" w:hAnsi="Times New Roman" w:cs="Times New Roman"/>
                <w:sz w:val="24"/>
              </w:rPr>
              <w:t>азвивать</w:t>
            </w:r>
            <w:proofErr w:type="spellEnd"/>
            <w:r w:rsidRPr="00221A6B">
              <w:rPr>
                <w:rFonts w:ascii="Times New Roman" w:eastAsia="Calibri" w:hAnsi="Times New Roman" w:cs="Times New Roman"/>
                <w:sz w:val="24"/>
              </w:rPr>
              <w:t xml:space="preserve"> фонематический слух, речь, внимание,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</w:t>
            </w:r>
            <w:r w:rsidRPr="00221A6B">
              <w:rPr>
                <w:rFonts w:ascii="Times New Roman" w:eastAsia="Calibri" w:hAnsi="Times New Roman" w:cs="Times New Roman"/>
                <w:sz w:val="24"/>
              </w:rPr>
              <w:t>память,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</w:t>
            </w:r>
            <w:r w:rsidRPr="00221A6B">
              <w:rPr>
                <w:rFonts w:ascii="Times New Roman" w:eastAsia="Calibri" w:hAnsi="Times New Roman" w:cs="Times New Roman"/>
                <w:sz w:val="24"/>
              </w:rPr>
              <w:t>мелкую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</w:t>
            </w:r>
            <w:r w:rsidRPr="00221A6B">
              <w:rPr>
                <w:rFonts w:ascii="Times New Roman" w:eastAsia="Calibri" w:hAnsi="Times New Roman" w:cs="Times New Roman"/>
                <w:sz w:val="24"/>
              </w:rPr>
              <w:t>моторику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</w:t>
            </w:r>
            <w:r w:rsidRPr="00221A6B">
              <w:rPr>
                <w:rFonts w:ascii="Times New Roman" w:eastAsia="Calibri" w:hAnsi="Times New Roman" w:cs="Times New Roman"/>
                <w:sz w:val="24"/>
              </w:rPr>
              <w:t>кисти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</w:t>
            </w:r>
            <w:r w:rsidRPr="00221A6B">
              <w:rPr>
                <w:rFonts w:ascii="Times New Roman" w:eastAsia="Calibri" w:hAnsi="Times New Roman" w:cs="Times New Roman"/>
                <w:sz w:val="24"/>
              </w:rPr>
              <w:t>рук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</w:t>
            </w:r>
            <w:r w:rsidRPr="00221A6B">
              <w:rPr>
                <w:rFonts w:ascii="Times New Roman" w:eastAsia="Calibri" w:hAnsi="Times New Roman" w:cs="Times New Roman"/>
                <w:sz w:val="24"/>
              </w:rPr>
              <w:t>при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</w:t>
            </w:r>
            <w:r w:rsidRPr="00221A6B">
              <w:rPr>
                <w:rFonts w:ascii="Times New Roman" w:eastAsia="Calibri" w:hAnsi="Times New Roman" w:cs="Times New Roman"/>
                <w:sz w:val="24"/>
              </w:rPr>
              <w:t>выполнении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</w:t>
            </w:r>
            <w:r w:rsidRPr="00221A6B">
              <w:rPr>
                <w:rFonts w:ascii="Times New Roman" w:eastAsia="Calibri" w:hAnsi="Times New Roman" w:cs="Times New Roman"/>
                <w:sz w:val="24"/>
              </w:rPr>
              <w:t>графических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</w:t>
            </w:r>
            <w:r w:rsidRPr="00221A6B">
              <w:rPr>
                <w:rFonts w:ascii="Times New Roman" w:eastAsia="Calibri" w:hAnsi="Times New Roman" w:cs="Times New Roman"/>
                <w:sz w:val="24"/>
              </w:rPr>
              <w:t>работ.</w:t>
            </w:r>
          </w:p>
          <w:p w:rsidR="001133FF" w:rsidRPr="006C6651" w:rsidRDefault="001133FF" w:rsidP="001133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6C6651">
              <w:rPr>
                <w:rFonts w:ascii="Times New Roman" w:hAnsi="Times New Roman" w:cs="Times New Roman"/>
                <w:sz w:val="24"/>
              </w:rPr>
              <w:t xml:space="preserve">Обучение детей умению устанавливать последовательность звуков в слове </w:t>
            </w:r>
          </w:p>
          <w:p w:rsidR="001133FF" w:rsidRPr="006C6651" w:rsidRDefault="001133FF" w:rsidP="001133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6C665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C6651">
              <w:rPr>
                <w:rFonts w:ascii="Times New Roman" w:hAnsi="Times New Roman" w:cs="Times New Roman"/>
                <w:sz w:val="24"/>
              </w:rPr>
              <w:t>акреплять навык называть слова на заданный звук, составлять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 xml:space="preserve">схему слова </w:t>
            </w:r>
          </w:p>
          <w:p w:rsidR="001133FF" w:rsidRPr="006C6651" w:rsidRDefault="001133FF" w:rsidP="001133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6C6651">
              <w:rPr>
                <w:rFonts w:ascii="Times New Roman" w:hAnsi="Times New Roman" w:cs="Times New Roman"/>
                <w:sz w:val="24"/>
              </w:rPr>
              <w:t>Развивать фонематический слух, речь, внимание,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память,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мелкую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моторику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кисти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рук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при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 xml:space="preserve">выполнении </w:t>
            </w:r>
            <w:r w:rsidRPr="006C665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графических</w:t>
            </w:r>
            <w:r w:rsidRPr="006C6651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 xml:space="preserve">работ. </w:t>
            </w:r>
          </w:p>
          <w:p w:rsidR="001133FF" w:rsidRDefault="001133FF" w:rsidP="001133FF">
            <w:pPr>
              <w:spacing w:after="0" w:line="0" w:lineRule="atLeast"/>
              <w:rPr>
                <w:rFonts w:ascii="Times New Roman" w:hAnsi="Times New Roman" w:cs="Times New Roman"/>
                <w:sz w:val="24"/>
              </w:rPr>
            </w:pPr>
            <w:r w:rsidRPr="006C6651">
              <w:rPr>
                <w:rFonts w:ascii="Times New Roman" w:hAnsi="Times New Roman" w:cs="Times New Roman"/>
                <w:sz w:val="24"/>
              </w:rPr>
              <w:t>Упражнять умение различать гласные звуки на</w:t>
            </w:r>
            <w:r w:rsidRPr="006C665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слух,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обозначать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гласный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звук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фишкой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в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схеме</w:t>
            </w:r>
            <w:r w:rsidRPr="006C665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C6651">
              <w:rPr>
                <w:rFonts w:ascii="Times New Roman" w:hAnsi="Times New Roman" w:cs="Times New Roman"/>
                <w:sz w:val="24"/>
              </w:rPr>
              <w:t>слова</w:t>
            </w:r>
          </w:p>
          <w:p w:rsidR="001133FF" w:rsidRPr="005A7673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Продолжать проводить звуковой анализ слов:</w:t>
            </w:r>
          </w:p>
          <w:p w:rsidR="001133FF" w:rsidRPr="003B43C5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пределять порядок гласных и согласных звуков в слове.</w:t>
            </w:r>
          </w:p>
        </w:tc>
      </w:tr>
      <w:tr w:rsidR="001133FF" w:rsidRPr="00187B54" w:rsidTr="001133FF">
        <w:trPr>
          <w:trHeight w:val="70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0" w:type="dxa"/>
          </w:tcPr>
          <w:p w:rsidR="001133FF" w:rsidRPr="003128FE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</w:p>
        </w:tc>
      </w:tr>
      <w:tr w:rsidR="001133FF" w:rsidRPr="003128FE" w:rsidTr="001133FF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математики</w:t>
            </w:r>
          </w:p>
        </w:tc>
        <w:tc>
          <w:tcPr>
            <w:tcW w:w="11050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Множество: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устанавливать отношения между целым множеством и каждой его частью, понимать, что множество больше части, а часть меньше целого множества.</w:t>
            </w:r>
          </w:p>
          <w:p w:rsidR="001133FF" w:rsidRPr="001039A3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Количество, счет: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Знакомить на наглядной основе с образованием чисел 7, 8.Упражнять в прямом и обратном счете 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пределах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8.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Величина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Обучать умению сравнивать предметы по различным признакам (цвет, форма). 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Геометрические фигуры: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Продолжать в умении различать и правильно называть геометрические фигуры (круг, овал, треугольник, квадрат, прямоугольник).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Ориентировка в пространстве.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Продолжать закреплять 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ространственных представлений: Р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асполагать предметы в пространстве (слева, справа); направлять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движение: сверху вниз, вперед,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назад.</w:t>
            </w:r>
          </w:p>
          <w:p w:rsidR="001133FF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понятия о месяцах года, знать их последовательность и называть их.</w:t>
            </w:r>
          </w:p>
          <w:p w:rsidR="001133FF" w:rsidRPr="00897991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</w:t>
            </w:r>
            <w:r w:rsidRPr="008979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чить соотносить числа и количество предметов; </w:t>
            </w:r>
          </w:p>
          <w:p w:rsidR="001133FF" w:rsidRPr="005A7673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-Закреплять навыки счета предметов в прямом и обратном порядке, Умение устанавливать логические связи и </w:t>
            </w:r>
            <w:proofErr w:type="spellStart"/>
            <w:r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закономерности</w:t>
            </w:r>
            <w:proofErr w:type="gramStart"/>
            <w:r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;в</w:t>
            </w:r>
            <w:proofErr w:type="gramEnd"/>
            <w:r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оспитывать</w:t>
            </w:r>
            <w:proofErr w:type="spellEnd"/>
            <w:r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усидчивость.</w:t>
            </w:r>
            <w:r w:rsidRPr="001B78B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аправлять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движение: слева направо, справа – налево</w:t>
            </w:r>
          </w:p>
        </w:tc>
      </w:tr>
      <w:tr w:rsidR="001133FF" w:rsidRPr="003128FE" w:rsidTr="001133FF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1050" w:type="dxa"/>
          </w:tcPr>
          <w:p w:rsidR="001133FF" w:rsidRPr="003128FE" w:rsidRDefault="001133FF" w:rsidP="001133FF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 На листе передавать положение предметов в пространстве, понимать, что предметы могут по-разному располагаться на плоскости (стоять, лежать и менять положение), передавать образы предметов живой природы через несложные движения и позы (растения, животные, птицы).</w:t>
            </w:r>
          </w:p>
        </w:tc>
      </w:tr>
      <w:tr w:rsidR="001133FF" w:rsidRPr="003128FE" w:rsidTr="001133FF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1050" w:type="dxa"/>
          </w:tcPr>
          <w:p w:rsidR="001133FF" w:rsidRPr="005609E9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609E9">
              <w:rPr>
                <w:rFonts w:ascii="Times New Roman" w:eastAsia="Times New Roman" w:hAnsi="Times New Roman" w:cs="Times New Roman"/>
                <w:color w:val="000000" w:themeColor="text1"/>
              </w:rPr>
              <w:t>Формировать умение лепить с натуры и по представлению фигуры животного с соблюдением элементарных пропорций. Учить лепить предмет в разных положениях, самостоятельно находить индивидуальное решение образа</w:t>
            </w:r>
            <w:proofErr w:type="gramStart"/>
            <w:r w:rsidRPr="005609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  <w:r w:rsidRPr="00560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</w:t>
            </w:r>
            <w:proofErr w:type="gramEnd"/>
            <w:r w:rsidRPr="00560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ормировать умение лепить с натуры и по представлению знакомые предметы разной формы и величины   игрушки. Сглаживать поверхность формы влажной тряпочкой и использовать в работе стеки. </w:t>
            </w:r>
          </w:p>
        </w:tc>
      </w:tr>
      <w:tr w:rsidR="001133FF" w:rsidRPr="003128FE" w:rsidTr="001133FF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1050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Знакомить с предметами быта казахского народа (ковер,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алаша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,в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ыполнять работу из различных материалов (бумага, ткань, натуральные материалы).</w:t>
            </w:r>
          </w:p>
        </w:tc>
      </w:tr>
      <w:tr w:rsidR="001133FF" w:rsidRPr="003128FE" w:rsidTr="001133FF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1050" w:type="dxa"/>
          </w:tcPr>
          <w:p w:rsidR="001133FF" w:rsidRPr="003128FE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создавать из бумажных цилиндров, национальный головной  убор  тюбетейку.</w:t>
            </w:r>
          </w:p>
        </w:tc>
      </w:tr>
      <w:tr w:rsidR="001133FF" w:rsidRPr="003128FE" w:rsidTr="001133FF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1050" w:type="dxa"/>
          </w:tcPr>
          <w:p w:rsidR="001133FF" w:rsidRPr="003128FE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Слушание музыки: 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различать жанры музыкальных произведений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марш, танец, песня.</w:t>
            </w:r>
          </w:p>
          <w:p w:rsidR="001133FF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Пение: 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вокально-слуховую координацию в пении. </w:t>
            </w:r>
          </w:p>
          <w:p w:rsidR="001133FF" w:rsidRPr="001039A3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пения легким голосом в диапазоне «ре» первой октавы,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до» второй октавы перед пением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133FF" w:rsidRPr="003128FE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бучать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умению дышать между музыкальными фразами, четко произносить слова песни.</w:t>
            </w:r>
          </w:p>
          <w:p w:rsidR="001133FF" w:rsidRPr="001039A3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Танцы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танцевальные движения, выполн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яемые в соответствии с музыкой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133FF" w:rsidRPr="001039A3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егкое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свободное исполнение элементов танцевальных движений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133FF" w:rsidRPr="001039A3" w:rsidRDefault="001133FF" w:rsidP="001133FF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зменение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направления движения в соответствии с музыкальными фразами. </w:t>
            </w:r>
          </w:p>
          <w:p w:rsidR="001133FF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чить</w:t>
            </w:r>
            <w:proofErr w:type="spellEnd"/>
            <w:r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различать средства музыкальной выразительности в музыке, </w:t>
            </w:r>
          </w:p>
          <w:p w:rsidR="001133FF" w:rsidRPr="001039A3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тличать</w:t>
            </w:r>
            <w:proofErr w:type="spellEnd"/>
            <w:r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темповые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динамические характеристики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1133FF" w:rsidRPr="001039A3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кцентировать</w:t>
            </w:r>
            <w:proofErr w:type="spellEnd"/>
            <w:r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внимание на музыкальных жанрах: марш </w:t>
            </w:r>
            <w:proofErr w:type="gramStart"/>
            <w:r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–к</w:t>
            </w:r>
            <w:proofErr w:type="gramEnd"/>
            <w:r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олыбельная – танец; различать их на слух.</w:t>
            </w:r>
          </w:p>
        </w:tc>
      </w:tr>
      <w:tr w:rsidR="001133FF" w:rsidRPr="003128FE" w:rsidTr="001133FF">
        <w:trPr>
          <w:trHeight w:val="318"/>
        </w:trPr>
        <w:tc>
          <w:tcPr>
            <w:tcW w:w="851" w:type="dxa"/>
            <w:vMerge/>
            <w:tcBorders>
              <w:top w:val="nil"/>
            </w:tcBorders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before="13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Ознакомление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окружающим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миром</w:t>
            </w:r>
          </w:p>
        </w:tc>
        <w:tc>
          <w:tcPr>
            <w:tcW w:w="11050" w:type="dxa"/>
          </w:tcPr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Нравственное и патриотическое воспитание.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Знать и самостоятельно инициировать национальную игру с привлечением своих сверстников, проявлять уважение к государственным символам Казахстана.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Ребенок, его семья, дом.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Воспитывать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 </w:t>
            </w:r>
          </w:p>
          <w:p w:rsidR="001133FF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Знакомить с понятием «неживая 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рирода» (облака, ветер, дождь)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1133FF" w:rsidRPr="006C6651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Растительный мир: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Наблюдать за признаками растений как живых существ и разделять причинно-следственные связи, листья, стебель, питаются корень всасывает воду из земли, стебель проводит воду.</w:t>
            </w:r>
          </w:p>
          <w:p w:rsidR="001133FF" w:rsidRPr="003128FE" w:rsidRDefault="001133FF" w:rsidP="001133FF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1133FF" w:rsidRPr="003128FE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Животный мир: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выделять и характеризовать особенности внешнего вида животных и образа жизни в разное время года, различать и называть перелетных и зимующих птиц, закреплять представления о пользе птиц.</w:t>
            </w:r>
          </w:p>
          <w:p w:rsidR="001133FF" w:rsidRPr="003128FE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Предметный мир: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Побуждение детей к ознакомлению с предметным миром и взаимодействию с ним. Совершенствование умения различать и называть предметы ближайшего окружения.</w:t>
            </w:r>
          </w:p>
          <w:p w:rsidR="001133FF" w:rsidRPr="003128FE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Приобщение к труду: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Подводить к осознанию того, что окружающие предметы, игрушки созданы трудом человека, и к ним нужно бережно относиться. </w:t>
            </w:r>
          </w:p>
          <w:p w:rsidR="001133FF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Правила дорожного движения: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Знакомить с элементарными правилами дорожного движения, правилами передвижения пешеходов и велосипедистов.</w:t>
            </w:r>
          </w:p>
          <w:p w:rsidR="001133FF" w:rsidRPr="003128FE" w:rsidRDefault="001133FF" w:rsidP="001133FF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знакомить с дорожными знаками: «Дети», «Остановка автобуса», «Пешеходный переход», «Дорожка для велосипедов (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электросамокатов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гироскутеров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сигвей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)».</w:t>
            </w:r>
          </w:p>
        </w:tc>
      </w:tr>
    </w:tbl>
    <w:p w:rsidR="001133FF" w:rsidRDefault="001133FF" w:rsidP="001133FF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133FF" w:rsidRPr="00102425" w:rsidRDefault="00187B54" w:rsidP="00187B54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</w:t>
      </w:r>
      <w:r w:rsidR="001133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 w:rsidR="001133FF"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Перспективный план орг</w:t>
      </w:r>
      <w:r w:rsidR="001133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анизованной деятельности на 202</w:t>
      </w:r>
      <w:r w:rsidR="00F83B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4</w:t>
      </w:r>
      <w:r w:rsidR="001133FF"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 w:rsidR="00F83B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2025</w:t>
      </w:r>
      <w:r w:rsidR="001133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1133FF"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1133FF" w:rsidRPr="00102425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на основе Типового учебного плана дошкольного воспитания и обучения</w:t>
      </w:r>
    </w:p>
    <w:p w:rsidR="001133FF" w:rsidRPr="00D0070C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КГУ «Пригородная ОШ»</w:t>
      </w:r>
    </w:p>
    <w:p w:rsidR="001133FF" w:rsidRPr="006C6F82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                                                                                        Класс</w:t>
      </w: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Предшкольный 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класс</w:t>
      </w:r>
    </w:p>
    <w:p w:rsidR="001133FF" w:rsidRPr="00102425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</w:t>
      </w: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</w:t>
      </w:r>
      <w:r w:rsidR="0051020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17" o:spid="_x0000_s1029" style="position:absolute;z-index:-251653120;visibility:visible;mso-wrap-distance-left:3.17497mm;mso-wrap-distance-top:-3e-5mm;mso-wrap-distance-right:3.17497mm;mso-wrap-distance-bottom:-3e-5mm;mso-position-horizontal-relative:page;mso-position-vertical-relative:text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RhwUgIAAG0EAAAOAAAAZHJzL2Uyb0RvYy54bWysVMGO0zAQvSPxD1bubZKldLvRpivUtFwW&#10;qLTLB7i201g4tmW7TSuEBJyR9hP4BQ4grbTAN6R/xNhpq124IEQP7tgz8/xm5jnnF5taoDUzliuZ&#10;R2k/iRCTRFEul3n0+nrWG0XIOiwpFkqyPNoyG12MHz86b3TGTlSlBGUGAYi0WaPzqHJOZ3FsScVq&#10;bPtKMwnOUpkaO9iaZUwNbgC9FvFJkgzjRhmqjSLMWjgtOmc0DvhlyYh7VZaWOSTyCLi5sJqwLvwa&#10;j89xtjRYV5zsaeB/YFFjLuHSI1SBHUYrw/+AqjkxyqrS9YmqY1WWnLBQA1STJr9Vc1VhzUIt0Byr&#10;j22y/w+WvFzPDeIUZncaIYlrmFH7efd+d9N+b7/sbtDuQ/uz/dZ+bW/bH+3t7iPYd7tPYHtne7c/&#10;vkGQDr1stM0AciLnxneDbOSVvlTkjUVSTSoslyzUdL3VcE/qM+IHKX5jNTBaNC8UhRi8cio0dlOa&#10;2kNCy9AmzG97nB/bOES6Q3I4jXF2SNHGuudM1cgbeSS49E3FGV5fWucp4OwQ4o+lmnEhgjCERE0e&#10;DZOzYUiwSnDqnT7MmuViIgxaYy+t8Av1gOd+mEcusK26uODqRGfUStJwS8Uwne5th7nobGAlpL8I&#10;qgOee6sT1duz5Gw6mo4GvcHJcNobJEXRezabDHrDWXr6tHhSTCZF+s5zTgdZxSll0tM+CDwd/J2A&#10;9k+tk+ZR4sf+xA/RQyOB7OE/kA7j9RPttLFQdDs3h7GDpkPw/v35R3N/D/b9r8T4FwAAAP//AwBQ&#10;SwMEFAAGAAgAAAAhABmqKcLcAAAACwEAAA8AAABkcnMvZG93bnJldi54bWxMj09Lw0AQxe+C32EZ&#10;wZvdGKRuYzZFFIUeRPoHz9vsmMRkZ0N226Tf3qkIenxvfrx5L19OrhNHHELjScPtLAGBVHrbUKVh&#10;t325USBCNGRN5wk1nDDAsri8yE1m/UhrPG5iJTiEQmY01DH2mZShrNGZMPM9Et8+/eBMZDlU0g5m&#10;5HDXyTRJ5tKZhvhDbXp8qrFsNwen4U3JZ//efpSnr3H7qtSqXdyvdlpfX02PDyAiTvEPhnN9rg4F&#10;d9r7A9kgOtbpfMGohjuV8qgz8ePsfx1Z5PL/huIbAAD//wMAUEsBAi0AFAAGAAgAAAAhALaDOJL+&#10;AAAA4QEAABMAAAAAAAAAAAAAAAAAAAAAAFtDb250ZW50X1R5cGVzXS54bWxQSwECLQAUAAYACAAA&#10;ACEAOP0h/9YAAACUAQAACwAAAAAAAAAAAAAAAAAvAQAAX3JlbHMvLnJlbHNQSwECLQAUAAYACAAA&#10;ACEAqi0YcFICAABtBAAADgAAAAAAAAAAAAAAAAAuAgAAZHJzL2Uyb0RvYy54bWxQSwECLQAUAAYA&#10;CAAAACEAGaopwtwAAAALAQAADwAAAAAAAAAAAAAAAACsBAAAZHJzL2Rvd25yZXYueG1sUEsFBgAA&#10;AAAEAAQA8wAAALUFAAAAAA==&#10;" strokeweight=".48pt">
            <w10:wrap anchorx="page"/>
          </v:line>
        </w:pict>
      </w: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133FF" w:rsidRPr="006C6F82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F83BF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декабрь  2024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tbl>
      <w:tblPr>
        <w:tblStyle w:val="TableNormal"/>
        <w:tblW w:w="5044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3106"/>
        <w:gridCol w:w="10688"/>
      </w:tblGrid>
      <w:tr w:rsidR="001133FF" w:rsidRPr="00102425" w:rsidTr="001133FF">
        <w:trPr>
          <w:trHeight w:val="70"/>
        </w:trPr>
        <w:tc>
          <w:tcPr>
            <w:tcW w:w="537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102425" w:rsidRDefault="001133FF" w:rsidP="001133FF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Задачи орг</w:t>
            </w: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изованной деятельности</w:t>
            </w:r>
          </w:p>
        </w:tc>
      </w:tr>
      <w:tr w:rsidR="001133FF" w:rsidRPr="00102425" w:rsidTr="001133FF">
        <w:trPr>
          <w:trHeight w:val="275"/>
        </w:trPr>
        <w:tc>
          <w:tcPr>
            <w:tcW w:w="537" w:type="pct"/>
            <w:vMerge w:val="restar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  культура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2E45A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Культурно-гигиенические навыки.</w:t>
            </w:r>
            <w:r w:rsidRPr="00102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1.Развивать самоконтроль при выполнении правил и навыков личной гигиены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102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Вызывать интерес к выполнению утренней гимнастики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4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.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Формировать умение 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ходить по скамейке с перекладыванием на каждый шаг вперед мяча из руки в руку перед собой или за спиной, по ребристой поверхности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12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Учить бегать «змейкой» между расставленными в одну линию предметами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Развивать умение ползать на четвереньках (расстояние 3–4 м), толкая головой мяч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Развивать умение прыгать на двух ногах между предметами (расстояние 4 метра)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Бросание и ловля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Закрепление умений бросать мяч  одной рукой (правой или левой) поочередно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9. Закрепить умение строиться в колонну по одному, по два, по три, в шеренгу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Учить согласовать ритм движений с музыкальным сопровождением. Шагать прямо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Развивать умение поднимать руки вверх и разводить в стороны из положения «руки за голову».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Учить ходить на руках (один ребенок держит другого за ноги) 3-5 метров.</w:t>
            </w:r>
          </w:p>
        </w:tc>
      </w:tr>
      <w:tr w:rsidR="001133FF" w:rsidRPr="00102425" w:rsidTr="001133FF">
        <w:trPr>
          <w:trHeight w:val="376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3458" w:type="pct"/>
          </w:tcPr>
          <w:p w:rsidR="001133FF" w:rsidRPr="006C665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Звуковая культура речи: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навыки определения местоположения звуков в слове (начало, середина, конец), развивать фонематический слух.</w:t>
            </w:r>
          </w:p>
          <w:p w:rsidR="001133FF" w:rsidRPr="006C665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Словарный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запас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использовать в речи и подбирать слова антонимы.</w:t>
            </w:r>
          </w:p>
          <w:p w:rsidR="001133FF" w:rsidRPr="006C665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Грамматический строй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речи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азвивать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умение различать предложения по интонации (повествовательные, вопросительные, восклицательные) и использовать их в речи.</w:t>
            </w:r>
          </w:p>
          <w:p w:rsidR="001133FF" w:rsidRPr="006C665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Связная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речь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ормировать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умение составлять небольшие логические и повествовательные рассказы.</w:t>
            </w:r>
          </w:p>
          <w:p w:rsidR="001133FF" w:rsidRPr="006C665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Творческая речевая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деятельность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родолжать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учить составлять описательные и повествовательные рассказы по наблюдениям и рисункам, из личного опыта.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умения понимать и использовать необходимые слова для общения и описания различных предметов</w:t>
            </w:r>
          </w:p>
          <w:p w:rsidR="001133FF" w:rsidRPr="006C6651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66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Закреплять интонационную выразительность речи, развивать внимание, память.</w:t>
            </w:r>
          </w:p>
          <w:p w:rsidR="001133FF" w:rsidRPr="006C665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6C66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Продолжать учить составлять описательные и повествовательные рассказы по наблюдениям и рисункам, из личного опыта</w:t>
            </w:r>
          </w:p>
          <w:p w:rsidR="001133FF" w:rsidRPr="006C6651" w:rsidRDefault="001133FF" w:rsidP="001133FF">
            <w:pPr>
              <w:spacing w:line="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6C6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Формировать умения понимать и использовать необходимые слова для общения и описания различных предметов.</w:t>
            </w:r>
          </w:p>
          <w:p w:rsidR="001133FF" w:rsidRDefault="001133FF" w:rsidP="001133FF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C6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Закреплять интонационную выразительность речи, развивать внимание, память </w:t>
            </w:r>
          </w:p>
          <w:p w:rsidR="001133FF" w:rsidRPr="006C6F82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133FF" w:rsidRPr="00102425" w:rsidTr="001133FF">
        <w:trPr>
          <w:trHeight w:val="275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Продолжать учить определять 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причинно-следственные связи в художественном произведении.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Развивать умение 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рассказывать о том, как литературный герой воспринимает тот или иной поступок, понимать скрытое поведение героев.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Развивать умение инсценировать художественное произведение распределив его на роли.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Продолжать учить рассказывать стихотворение наизусть, выразительно, с интонацией.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Учить выразительности мимики, голоса, жестов, пантомимики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Способствовать эмоциональному восприятию литературных произведений, понимать их содержание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Приобщать детей к доступным художественным произведениям, фольклору и миру театра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умение детей придумывать продолжение и конец сказки по содержанию картинки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представления детей об особенностях литературного жанра – рассказ, представления об отраженном в литературном произведении событии</w:t>
            </w:r>
            <w:r w:rsidRPr="00102425"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ru-RU"/>
              </w:rPr>
              <w:t>.</w:t>
            </w:r>
          </w:p>
        </w:tc>
      </w:tr>
      <w:tr w:rsidR="001133FF" w:rsidRPr="00102425" w:rsidTr="00FD70FB">
        <w:trPr>
          <w:trHeight w:val="132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понятие о слоге, учить делить слова на слоги.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4B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Подготовка руки к письму.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Учить р</w:t>
            </w:r>
            <w:proofErr w:type="spell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исовать</w:t>
            </w:r>
            <w:proofErr w:type="spell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удерживая ручку или карандаш правильно, </w:t>
            </w:r>
          </w:p>
          <w:p w:rsidR="001133FF" w:rsidRPr="001866F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вободно</w:t>
            </w:r>
            <w:proofErr w:type="spell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 выполняя движения сверху вниз, слева направо, не отрывая линий, не прилагая усилий, следя за написанием визуально.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Формировать представление о том, что каждое слово имеет значение, 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рививать</w:t>
            </w:r>
            <w:proofErr w:type="spell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интерес к значению слова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Обучать штриховке, раскраске геометрических фигур, овощей, фруктов; 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бводить</w:t>
            </w:r>
            <w:proofErr w:type="spell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готовые рисунки, не выходя за контуры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 детей правильное произношение звука и выкладывать букву из палочек.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Обучение детей умению устанавливать последовательность звуков в слове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умение определять место звука в слове.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Учить составлять связный последовательный рассказ, используя в речи образные слова и сравнения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Учить составлять слова из слогов (устно</w:t>
            </w:r>
            <w:proofErr w:type="gram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)..</w:t>
            </w:r>
            <w:proofErr w:type="gramEnd"/>
          </w:p>
          <w:p w:rsidR="001133FF" w:rsidRPr="00835D5E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 детей понятие «звук», «буква» и правильно ее произносить, написать пальчиком в воздухе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proofErr w:type="gram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ать понятие «согласный звук». 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Познакомить с согласным звуком [м], буквами М, м</w:t>
            </w:r>
          </w:p>
        </w:tc>
      </w:tr>
      <w:tr w:rsidR="001133FF" w:rsidRPr="00187B54" w:rsidTr="001133FF">
        <w:trPr>
          <w:trHeight w:val="355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133FF" w:rsidRPr="00102425" w:rsidTr="001133FF">
        <w:trPr>
          <w:trHeight w:val="321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Закреплять знания о последовательности времени суток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 умению рисовать кривые в тетрадях в клеточку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B78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Множество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станавливать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отношения между целым множеством и каждой его частью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Знакомить на наглядной основе с образованием числа 8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в речи математические термины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Геометрические </w:t>
            </w:r>
            <w:proofErr w:type="spell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фигуры</w:t>
            </w:r>
            <w:proofErr w:type="gram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пражнять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умении различать и правильно называть геометрические тела 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(шар, куб, цилиндр).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Направлять движение: сверху вниз, вперед, назад, в том же направлении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понятия о месяцах года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 умению рисовать ломаные линии в тетрадях в клеточку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Понимать, что множество больше части, а часть меньше целого множества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Знакомить на наглядной основе с образованием числа 9</w:t>
            </w:r>
          </w:p>
          <w:p w:rsidR="001133FF" w:rsidRPr="00672F1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val="ru-RU"/>
              </w:rPr>
            </w:pPr>
            <w:r w:rsidRPr="00672F15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lang w:val="ru-RU"/>
              </w:rPr>
              <w:t>Обучать</w:t>
            </w:r>
            <w:r w:rsidRPr="00672F15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0"/>
                <w:lang w:val="ru-RU"/>
              </w:rPr>
              <w:t xml:space="preserve"> умению создавать множества (группы предметов) из разных элементов (предметов)  разной формы  </w:t>
            </w:r>
          </w:p>
        </w:tc>
      </w:tr>
      <w:tr w:rsidR="001133FF" w:rsidRPr="00102425" w:rsidTr="001133FF">
        <w:trPr>
          <w:trHeight w:val="318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3458" w:type="pct"/>
          </w:tcPr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25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Предметный мир: </w:t>
            </w:r>
            <w:r w:rsidRPr="00E256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Побуждение детей к ознакомлению с предметным миром и взаимодействию с ним. </w:t>
            </w:r>
            <w:r w:rsidRPr="001B78B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Совершенствование умения различать и называть предметы ближайшего окружения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F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 его,с</w:t>
            </w:r>
            <w:proofErr w:type="spellStart"/>
            <w:r w:rsidRPr="00E07F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емья,дом.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умению использовать знания о трудовом процессе в рассказе о труде своих родителей.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Приобщать детей к умению ценить поступки других людей, в случае выражения мнения окружающих о своих поступках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Расширять знания о символике страны, ее назначении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Уточнять знания детей о движении транспорта, о работе светофора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Природа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накомить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понятием «неживая природа» (вода, воздух, сосульки, солнце, облака, снег, камни, ветер, дождь)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Познакомить с понятиями «лес», «луг» и «сад».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Расширять представления о жизни диких животных.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Понимание важности государственного праздника Новый год, День Первого Президента Республики Казахстан и принимать в них активное участие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Формировать и развивать у детей элементарные </w:t>
            </w:r>
            <w:proofErr w:type="gram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естественно-научные</w:t>
            </w:r>
            <w:proofErr w:type="gram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знания, культуру и отношение к природе</w:t>
            </w:r>
          </w:p>
        </w:tc>
      </w:tr>
      <w:tr w:rsidR="001133FF" w:rsidRPr="00102425" w:rsidTr="001133FF">
        <w:trPr>
          <w:trHeight w:val="285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3458" w:type="pct"/>
          </w:tcPr>
          <w:p w:rsidR="001133FF" w:rsidRPr="006C6F82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строительных материалов, деталей конструктора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 w:rsidRPr="009176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</w:t>
            </w:r>
            <w:proofErr w:type="gramEnd"/>
            <w:r w:rsidRPr="009176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ормировать умение строить конструкции по словесному описанию совместно со сверстниками.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133FF" w:rsidRPr="006C6F82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бумаги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бучение умению создавать из бумажных цилиндров казахские национальные головные уборы (тюбетейка) оформлять их резьбой и орнаментом. </w:t>
            </w:r>
          </w:p>
          <w:p w:rsidR="001133FF" w:rsidRPr="006C6F82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Побуждение к коллективному сюжетному конструированию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бучать умению детей коллективно возводить постройки, необходимые для игры, планировать предстоящую работу, сообща выполнять 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задуманное. </w:t>
            </w:r>
          </w:p>
          <w:p w:rsidR="001133FF" w:rsidRPr="006C6F82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природного, бросового материала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бучать умению целесообразно использовать природный материал. Совершенствовать навыки планирования своей деятельности при работе с природным и бросовым материалом, уметь работать, проявляя самостоятельность и творчество. 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Знакомить с изделиями казахского народа, изготовленных из природных материалов (предметы быта, посуда).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Приобщать к конструированию из натуральных (дерево, шерсть, нитки,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асык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кожа) и бросовых материалов.</w:t>
            </w:r>
          </w:p>
        </w:tc>
      </w:tr>
      <w:tr w:rsidR="001133FF" w:rsidRPr="00102425" w:rsidTr="001133FF">
        <w:trPr>
          <w:trHeight w:val="302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76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Совершенствовать умение передавать в рисунке пространственные отношения между предметами, с их элементарными смысловыми связями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Учить понимать, что предметы могут по-разному располагаться на плоскости (стоять, лежать и менять положение). Учить высветлять цвет, добавляя в краску воду (при рисовании акварелью). Формировать умение использовать изобразительные приемы (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кляксография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нитки). Совершенствовать умение детей передавать в рисунке простые сюжеты: события окружающей жизни, праздники. При рисовании карандашами не напрягать пальцы, держать карандаш наклонно, штрихи накладывать равномерно, легким движением, в одном направлении – туда и обратно, не выходить за пределы контура.</w:t>
            </w:r>
          </w:p>
        </w:tc>
      </w:tr>
      <w:tr w:rsidR="001133FF" w:rsidRPr="00102425" w:rsidTr="001133FF">
        <w:trPr>
          <w:trHeight w:val="275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Продолжать знакомить детей с особенностями лепки из глины, пластилина и пластической массы. Применять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 Знакомить с видами посуды (казан,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астау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тарелка, миска,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керсен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ковш, чан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торсык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 Лепить перечисленные предметы по желанию, украшая их орнаментами и дополнительными предметами (бисер, зерно и др.). Использование в процессе работы стеки различной формы, создавать рельеф на их поверхности.</w:t>
            </w:r>
          </w:p>
        </w:tc>
      </w:tr>
      <w:tr w:rsidR="001133FF" w:rsidRPr="00102425" w:rsidTr="001133FF">
        <w:trPr>
          <w:trHeight w:val="275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Вырезать знакомые или придуманные различные образы, сразу несколько одинаковых форм из бумаги, сложенной гармошкой. Знакомить с убранством юрты (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керега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уык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шанырак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склеп,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баскур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т.д.), вырезать указанные предметы по желанию, украшая их орнаментами, выполняя работу из различных материалов (бумага, ткань, натуральные материалы).</w:t>
            </w: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использовать ножницы и клей, соблюдать правила безопасности труда и личной гигиены.</w:t>
            </w:r>
          </w:p>
        </w:tc>
      </w:tr>
      <w:tr w:rsidR="001133FF" w:rsidRPr="00102425" w:rsidTr="001133FF">
        <w:trPr>
          <w:trHeight w:val="275"/>
        </w:trPr>
        <w:tc>
          <w:tcPr>
            <w:tcW w:w="537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07F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Танцы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выполнять упражнения полуприседаниями («пружинка»).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знания  о танцевальных движениях, изменение направления движения в соответствии с музыкальными фразами.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Развивать умение инсценировать песню в соответствии с текстом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Прививать им активность, самостоятельность.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умение связывать характер музыки с содержанием образа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 умению четко произносить слова песни, петь средним, громким и тихим голосом.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Танцы</w:t>
            </w:r>
            <w:proofErr w:type="gram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сваивать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танцевальные движения.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Познакомить с танцевальным искусством казахского народа.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Развивать исполнительские навыки, эмоциональную отзывчивость на разнохарактерную музыку; 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поддерживать</w:t>
            </w:r>
          </w:p>
        </w:tc>
      </w:tr>
    </w:tbl>
    <w:p w:rsidR="001133FF" w:rsidRPr="00102425" w:rsidRDefault="001133FF" w:rsidP="001133FF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133FF" w:rsidRPr="00102425" w:rsidRDefault="001133FF" w:rsidP="001133F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br w:type="page"/>
      </w: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Pr="00102425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Перспективный план орг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анизованной деятельности на 202</w:t>
      </w:r>
      <w:r w:rsidR="00FD70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4</w:t>
      </w: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 w:rsidR="00FD70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1133FF" w:rsidRPr="00102425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на основе Типового учебного плана дошкольного воспитания и обучения</w:t>
      </w:r>
    </w:p>
    <w:p w:rsidR="001133FF" w:rsidRPr="00102425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 Типовой учебной программы дошкольного воспитания и обучения</w:t>
      </w:r>
    </w:p>
    <w:p w:rsidR="001133FF" w:rsidRPr="00102425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КГУ «Пригородная ОШ»</w:t>
      </w:r>
    </w:p>
    <w:p w:rsidR="001133FF" w:rsidRPr="00644417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Класс </w:t>
      </w: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Предшкольный 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класс</w:t>
      </w:r>
    </w:p>
    <w:p w:rsidR="001133FF" w:rsidRPr="00102425" w:rsidRDefault="00510203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3" o:spid="_x0000_s1030" style="position:absolute;left:0;text-align:left;z-index:-251652096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47PUAIAAGsEAAAOAAAAZHJzL2Uyb0RvYy54bWysVMGO0zAQvSPxD5bv3SRtKW3UdIWalssC&#10;lXb5ANd2GgvHtmy3aYWQgDPSfgK/wAGklRb4hvSPsJ226sIFIXpwxzPj5zczzxlfbisONlQbJkUG&#10;k4sYAiqwJEysMvj6Zt4ZQmAsEgRxKWgGd9TAy8njR+NapbQrS8kJ1cCBCJPWKoOltSqNIoNLWiFz&#10;IRUVLlhIXSHrtnoVEY1qh17xqBvHg6iWmigtMTXGefM2CCcBvygotq+KwlALeAYdNxtWHdalX6PJ&#10;GKUrjVTJ8IEG+gcWFWLCXXqCypFFYK3ZH1AVw1oaWdgLLKtIFgXDNNTgqkni36q5LpGioRbXHKNO&#10;bTL/Dxa/3Cw0YCSDPQgEqtyIms/79/vb5nvzZX8L9h+an8235mtz1/xo7vYfnX2//+RsH2zuD+5b&#10;0POdrJVJHeBULLTvBd6Ka3Ul8RsDhJyWSKxoqOhmp9w1iT8RPTjiN0Y5Psv6hSQuB62tDG3dFrry&#10;kK5hYBumtztNj24twK0TH70RSo9HlDb2OZUV8EYGORO+pShFmytjPQWUHlO8W8g54zzIggtQZ3AQ&#10;jwbhgJGcER/0aUavllOuwQZ5YYVfqMdFztM8co5M2eaFUCs5LdeChFtKisjsYFvEeGs7Vlz4i1x1&#10;jufBaiX1dhSPZsPZsN/pdwezTj/O886z+bTfGcyTp0/yXj6d5sk7zznppyUjhApP+yjvpP938jk8&#10;tFaYJ4Gf+hM9RA+NdGSP/4F0GK+faKuNpSS7hT6O3Sk6JB9en38y53tnn38jJr8AAAD//wMAUEsD&#10;BBQABgAIAAAAIQAZqinC3AAAAAsBAAAPAAAAZHJzL2Rvd25yZXYueG1sTI9PS8NAEMXvgt9hGcGb&#10;3RikbmM2RRSFHkT6B8/b7JjEZGdDdtuk396pCHp8b368eS9fTq4TRxxC40nD7SwBgVR621ClYbd9&#10;uVEgQjRkTecJNZwwwLK4vMhNZv1IazxuYiU4hEJmNNQx9pmUoazRmTDzPRLfPv3gTGQ5VNIOZuRw&#10;18k0SebSmYb4Q216fKqxbDcHp+FNyWf/3n6Up69x+6rUql3cr3ZaX19Njw8gIk7xD4Zzfa4OBXfa&#10;+wPZIDrW6XzBqIY7lfKoM/Hj7H8dWeTy/4biGwAA//8DAFBLAQItABQABgAIAAAAIQC2gziS/gAA&#10;AOEBAAATAAAAAAAAAAAAAAAAAAAAAABbQ29udGVudF9UeXBlc10ueG1sUEsBAi0AFAAGAAgAAAAh&#10;ADj9If/WAAAAlAEAAAsAAAAAAAAAAAAAAAAALwEAAF9yZWxzLy5yZWxzUEsBAi0AFAAGAAgAAAAh&#10;AM5rjs9QAgAAawQAAA4AAAAAAAAAAAAAAAAALgIAAGRycy9lMm9Eb2MueG1sUEsBAi0AFAAGAAgA&#10;AAAhABmqKcLcAAAACwEAAA8AAAAAAAAAAAAAAAAAqgQAAGRycy9kb3ducmV2LnhtbFBLBQYAAAAA&#10;BAAEAPMAAACzBQAAAAA=&#10;" strokeweight=".48pt">
            <w10:wrap anchorx="page"/>
          </v:line>
        </w:pict>
      </w:r>
      <w:r w:rsidR="001133FF"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1133FF"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1133FF"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133FF" w:rsidRPr="00102425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январь  </w:t>
      </w:r>
      <w:r w:rsidR="00FD70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2025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p w:rsidR="001133FF" w:rsidRPr="00102425" w:rsidRDefault="001133FF" w:rsidP="001133FF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TableNormal"/>
        <w:tblW w:w="5074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7"/>
        <w:gridCol w:w="3137"/>
        <w:gridCol w:w="10752"/>
      </w:tblGrid>
      <w:tr w:rsidR="001133FF" w:rsidRPr="00102425" w:rsidTr="001133FF">
        <w:trPr>
          <w:trHeight w:val="960"/>
        </w:trPr>
        <w:tc>
          <w:tcPr>
            <w:tcW w:w="533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009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102425" w:rsidRDefault="001133FF" w:rsidP="001133FF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 оргнаизованной деятельности</w:t>
            </w:r>
          </w:p>
        </w:tc>
      </w:tr>
      <w:tr w:rsidR="001133FF" w:rsidRPr="00102425" w:rsidTr="001133FF">
        <w:trPr>
          <w:trHeight w:val="275"/>
        </w:trPr>
        <w:tc>
          <w:tcPr>
            <w:tcW w:w="533" w:type="pct"/>
            <w:vMerge w:val="restar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1009" w:type="pct"/>
          </w:tcPr>
          <w:p w:rsidR="001133FF" w:rsidRPr="00B15ED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Физическая культура</w:t>
            </w:r>
          </w:p>
        </w:tc>
        <w:tc>
          <w:tcPr>
            <w:tcW w:w="3458" w:type="pct"/>
          </w:tcPr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Равновесие</w:t>
            </w:r>
            <w:proofErr w:type="gramStart"/>
            <w:r w:rsidRPr="00B15ED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.У</w:t>
            </w:r>
            <w:proofErr w:type="gramEnd"/>
            <w:r w:rsidRPr="00B15ED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чить п</w:t>
            </w:r>
            <w:proofErr w:type="spell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однимать</w:t>
            </w:r>
            <w:proofErr w:type="spell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прямые ноги вперед (махом) вися на руках на гимнастической стенке (5–6 раз).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Катание на санках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.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Формировать желание катать друг друга на санках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Бадминтон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.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отбивать волан ракеткой, направляя его в определенную сторону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Спортивные игры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.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двигательную среду, насыщенной различным оборудованием и спортивным инвентарем, способствующими развитию игры.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>Совершенствовать представления о том, что здоровье человека зависит от правильного питания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>Учить следить за чистотой тела, мыть руки.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/>
              </w:rPr>
              <w:t>Ф</w:t>
            </w:r>
            <w:proofErr w:type="spellStart"/>
            <w:r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>ормировать</w:t>
            </w:r>
            <w:proofErr w:type="spellEnd"/>
            <w:r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 xml:space="preserve"> осанку и укреплять пятки ног.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Ходьба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.У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ходить с перешагиванием через предметы, боком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ходить по гимнастической скамейке с перешагиванием через набивные мячи, положенные на расстоянии двух шагов ребенка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Продолжать учить бегать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преодолением препятствий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Ползание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.Р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азвивать</w:t>
            </w:r>
            <w:proofErr w:type="spell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умение ползать по гимнастической скамейке, опираясь на предплечья и колени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умение прыгать на правой и левой ноге поочередно между предметами (расстояние 3 метра)</w:t>
            </w:r>
          </w:p>
        </w:tc>
      </w:tr>
      <w:tr w:rsidR="001133FF" w:rsidRPr="00102425" w:rsidTr="001133FF">
        <w:trPr>
          <w:trHeight w:val="376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9E34B4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Развитие речи</w:t>
            </w:r>
          </w:p>
        </w:tc>
        <w:tc>
          <w:tcPr>
            <w:tcW w:w="3458" w:type="pct"/>
          </w:tcPr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Звуковая культура речи: у</w:t>
            </w:r>
            <w:proofErr w:type="spellStart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выполнять артикуляционные упражнения. 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Закрепить умение правильно, отчетливо произносить звуки.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Обучать умению различать на слух и отчетливо произносить сходные по артикуляции и звучанию согласные звуки.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Словарный запас:у</w:t>
            </w:r>
            <w:proofErr w:type="spellStart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использовать в речи многозначные слова, слова-синонимы.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Грамматический строй речи:п</w:t>
            </w: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родолжать развивать умения </w:t>
            </w: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предложения по интонации (повествовательные, вопросительные, восклицательные) употреблять их в речи.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Связная речь:о</w:t>
            </w: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бучать умению правильно подбирать слова при рассказе о предметах, игрушках.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Творческая речевая деятельность:п</w:t>
            </w:r>
            <w:proofErr w:type="spellStart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родолжать</w:t>
            </w:r>
            <w:proofErr w:type="spellEnd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учить составлять взаимосвязанный последовательный сюжет, составляя описательные и повествовательные рассказы по наблюдениям и рисункам.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Формирование навыка пересказывать произведение по ролям</w:t>
            </w:r>
            <w:r w:rsidRPr="009E34B4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lang w:val="ru-RU"/>
              </w:rPr>
              <w:t>.</w:t>
            </w:r>
          </w:p>
        </w:tc>
      </w:tr>
      <w:tr w:rsidR="001133FF" w:rsidRPr="00102425" w:rsidTr="001133FF">
        <w:trPr>
          <w:trHeight w:val="275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9E34B4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Художественная литература</w:t>
            </w:r>
          </w:p>
        </w:tc>
        <w:tc>
          <w:tcPr>
            <w:tcW w:w="3458" w:type="pct"/>
          </w:tcPr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Пословица  и поговорки р</w:t>
            </w: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азвивать желание выражать свое отношение к происходящему вокруг.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Приобщать к употреблению пословиц и поговорок в речи.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Продолжать развивать</w:t>
            </w:r>
            <w:r w:rsidRPr="009E34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умение инсценировать художественное произведение распределив его на роли. Учить выполнять свою роль в постановке выразительно, самостоятельно.</w:t>
            </w:r>
          </w:p>
          <w:p w:rsidR="001133FF" w:rsidRPr="009E34B4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различать жанры художественных произведений (сказка, рассказ, стихотворение).</w:t>
            </w:r>
          </w:p>
          <w:p w:rsidR="001133FF" w:rsidRPr="00D15332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</w:tr>
      <w:tr w:rsidR="001133FF" w:rsidRPr="00102425" w:rsidTr="001133FF">
        <w:trPr>
          <w:trHeight w:val="277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Слоги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проводить звуковой анализ слов, находить место гласных и согласных зауков в словах.</w:t>
            </w:r>
          </w:p>
          <w:p w:rsidR="001133FF" w:rsidRPr="00D15332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Продолжать формировать понятие о слоге, делить слова на слоги, определять их количество и порядок.</w:t>
            </w:r>
            <w:r w:rsidRPr="00D153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Обучать штриховке, раскраске геометри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ческих фигур, овощей, фруктов; О</w:t>
            </w:r>
            <w:r w:rsidRPr="00D153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бводить готовые рисунки, не выходя за контуры.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Развивать умение составлять предложение к предложенному слову.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Подготовка руки к письму.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Дать возможность записывать вертикальные, горизонтальные, короткие, длинные, волнистые линии по образцу, соблюдая расстояние между ними.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умение выполнять звуковой анализ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четырехзвуковых</w:t>
            </w:r>
            <w:proofErr w:type="spell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слов.</w:t>
            </w:r>
          </w:p>
          <w:p w:rsidR="001133FF" w:rsidRPr="004B4628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5D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Формировать понятие «слог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  <w:r w:rsidRPr="004B462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Развивать умение составлять предложение к предложенному слову.</w:t>
            </w:r>
          </w:p>
          <w:p w:rsidR="001133FF" w:rsidRPr="00102425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Формировать у детей понятие «звук», «буква» и правильно ее произносить, написать пальчиком в воздухе</w:t>
            </w:r>
          </w:p>
          <w:p w:rsidR="001133FF" w:rsidRPr="00D15332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Формировать у детей понятие «звук», «буква» и правильно ее произносить, написать пальчиком в </w:t>
            </w:r>
            <w:proofErr w:type="spell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воздухе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proofErr w:type="gram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ормировать</w:t>
            </w:r>
            <w:proofErr w:type="spell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навык делить слова на слоги.</w:t>
            </w:r>
          </w:p>
        </w:tc>
      </w:tr>
      <w:tr w:rsidR="001133FF" w:rsidRPr="00187B54" w:rsidTr="001133FF">
        <w:trPr>
          <w:trHeight w:val="355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B15ED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8" w:type="pct"/>
          </w:tcPr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</w:tr>
      <w:tr w:rsidR="001133FF" w:rsidRPr="00102425" w:rsidTr="001133FF">
        <w:trPr>
          <w:trHeight w:val="321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B15ED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 математики</w:t>
            </w:r>
          </w:p>
        </w:tc>
        <w:tc>
          <w:tcPr>
            <w:tcW w:w="3458" w:type="pct"/>
          </w:tcPr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Величина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.И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спользовать</w:t>
            </w:r>
            <w:proofErr w:type="spell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речи математические термины, отражающие отношения между предметами по величине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познавательно-исследовательский интерес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Обучать умению обозначать в речи положение того или иного предмета по отношению к себе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понятия о месяцах года, знать их последовательность и называть их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С</w:t>
            </w:r>
            <w:proofErr w:type="spell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равнивать</w:t>
            </w:r>
            <w:proofErr w:type="spell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разные части множества на основе счета и соотнесения элементов (предметов) один к одному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Знакомить на наглядной основе с образованием числа 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8.9.10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Сравнение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.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сравнивать предметы по различным признакам (цвет, форма)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Развивать 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познавательно-исследовательский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мышление, умение понимать, что делать, как делать при решении поставленной задачи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Обучать умению обозначать в речи положение того или иного предмета по отношению к другому предмету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время по циферблату</w:t>
            </w:r>
          </w:p>
          <w:p w:rsidR="001133FF" w:rsidRPr="00B15ED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большую (меньшую) ча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сть множества или 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равенство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накомить</w:t>
            </w:r>
            <w:proofErr w:type="spell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цифрами от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5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до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10</w:t>
            </w:r>
          </w:p>
        </w:tc>
      </w:tr>
      <w:tr w:rsidR="001133FF" w:rsidRPr="00102425" w:rsidTr="001133FF">
        <w:trPr>
          <w:trHeight w:val="991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E40358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Ознакомление с окружающим миром</w:t>
            </w:r>
          </w:p>
        </w:tc>
        <w:tc>
          <w:tcPr>
            <w:tcW w:w="3458" w:type="pct"/>
          </w:tcPr>
          <w:p w:rsidR="001133FF" w:rsidRPr="00E40358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Закреплять представление о предметах, характеризовать их качества и свойства.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Знать применение компьютеров, интернета, телевидения.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Труд 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человека</w:t>
            </w:r>
            <w:proofErr w:type="gram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.У</w:t>
            </w:r>
            <w:proofErr w:type="gram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замечать взаимосвязь людей в труде.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представления о Президенте Республики Казахстан, о важности его деятельности для своего народа.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Знакомить с элементарными правилами дорожного движения.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Неживая 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природа</w:t>
            </w:r>
            <w:proofErr w:type="gram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.О</w:t>
            </w:r>
            <w:proofErr w:type="gram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различать предметы неживой природы от предметов, 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сделанных руками человека.</w:t>
            </w:r>
          </w:p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Наблюдать за признаками растений как живых существ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, на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блюдать</w:t>
            </w:r>
            <w:proofErr w:type="spellEnd"/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за признаками растений как живых существ и разделять причинно-следственные связи. </w:t>
            </w:r>
          </w:p>
          <w:p w:rsidR="001133FF" w:rsidRPr="00E40358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Чувствуют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приход тепла, холода, солнечную или пасмурную погоду; растут и размножаются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  <w:t>, з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накомить</w:t>
            </w:r>
            <w:proofErr w:type="spellEnd"/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со способами ухода за растениями в соответствии с их потребностями:</w:t>
            </w:r>
          </w:p>
        </w:tc>
      </w:tr>
      <w:tr w:rsidR="001133FF" w:rsidRPr="00102425" w:rsidTr="001133FF">
        <w:trPr>
          <w:trHeight w:val="285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строительных материалов, деталей конструктора</w:t>
            </w:r>
          </w:p>
          <w:p w:rsidR="001133FF" w:rsidRPr="00847616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Формировать умение строить конструкции по словесному описанию, на предложенную тему самостоятельно.</w:t>
            </w:r>
          </w:p>
          <w:p w:rsidR="001133FF" w:rsidRPr="00E40358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бумаги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ормировать умение передавать различные формы фигур, комбинировать их в несложные композиции. </w:t>
            </w:r>
          </w:p>
          <w:p w:rsidR="001133FF" w:rsidRPr="00102425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Побуждение к коллективному сюжетному конструированию</w:t>
            </w:r>
          </w:p>
          <w:p w:rsidR="001133FF" w:rsidRPr="00102425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 умению детей коллективно возводить постройки, необходимые для игры, планировать предстоящую работу, применять конструктивные умения, полученные на занятиях.</w:t>
            </w:r>
          </w:p>
          <w:p w:rsidR="001133FF" w:rsidRPr="00102425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природного, бросового материала</w:t>
            </w:r>
          </w:p>
          <w:p w:rsidR="001133FF" w:rsidRPr="00102425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Совершенствовать навыки планирования своей деятельности при работе с природным и бросовым материалом, уметь создавать поделку с опорой на собстве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нные представления, по замыслу.</w:t>
            </w:r>
          </w:p>
        </w:tc>
      </w:tr>
      <w:tr w:rsidR="001133FF" w:rsidRPr="00102425" w:rsidTr="001133FF">
        <w:trPr>
          <w:trHeight w:val="302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ередавать</w:t>
            </w:r>
            <w:proofErr w:type="spellEnd"/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образы предметов живой природы через несложные движения и позы (растения, животные), играть в различные игры с нарисованным рисунком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При рисовании картин красками проводить линии кистью в одном направлении слева направо, сверху вниз, по диагонали. Знакомить с новыми цветами и оттенками (голубой, 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темно-зеленый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</w:p>
        </w:tc>
      </w:tr>
      <w:tr w:rsidR="001133FF" w:rsidRPr="00102425" w:rsidTr="001133FF">
        <w:trPr>
          <w:trHeight w:val="275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Продолжать знакомить детей с особенностями лепки из глины, пластилина и пластической массы. Формировать навыки лепки фигур человека, животных в движении, правильно передавая пропорции, положение рук, ног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 Создавать сюжеты с однородными предметами, располагая несколько фигурок на одной подставке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..</w:t>
            </w:r>
            <w:proofErr w:type="gramEnd"/>
          </w:p>
        </w:tc>
      </w:tr>
      <w:tr w:rsidR="001133FF" w:rsidRPr="00102425" w:rsidTr="001133FF">
        <w:trPr>
          <w:trHeight w:val="275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3458" w:type="pct"/>
          </w:tcPr>
          <w:p w:rsidR="001133FF" w:rsidRPr="00102425" w:rsidRDefault="001133FF" w:rsidP="001133FF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Обучать навыкам расположения предметов на листе бумаги. </w:t>
            </w:r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Применять различные методы (симметричные, контурные) аппликации. Учить выполнять сюжетные композиции, дополняя их модными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деталями.</w:t>
            </w:r>
          </w:p>
        </w:tc>
      </w:tr>
      <w:tr w:rsidR="001133FF" w:rsidRPr="00102425" w:rsidTr="001133FF">
        <w:trPr>
          <w:trHeight w:val="275"/>
        </w:trPr>
        <w:tc>
          <w:tcPr>
            <w:tcW w:w="533" w:type="pct"/>
            <w:vMerge/>
            <w:tcBorders>
              <w:top w:val="nil"/>
            </w:tcBorders>
          </w:tcPr>
          <w:p w:rsidR="001133FF" w:rsidRPr="00102425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133FF" w:rsidRPr="00E40358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Музыка</w:t>
            </w:r>
          </w:p>
        </w:tc>
        <w:tc>
          <w:tcPr>
            <w:tcW w:w="3458" w:type="pct"/>
          </w:tcPr>
          <w:p w:rsidR="001133FF" w:rsidRPr="00E40358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П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обуждать</w:t>
            </w:r>
            <w:proofErr w:type="spell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к выполнению творческих заданий.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Формировать умение связывать характер музыки, с </w:t>
            </w:r>
            <w:proofErr w:type="gram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выраженным</w:t>
            </w:r>
            <w:proofErr w:type="gram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ней настроении.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Развивать навыки сольного пения с музыкальным сопровождением.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lastRenderedPageBreak/>
              <w:t>Осваивать танцевальные движения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: дробный шаг, переменный шаг.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Объяснить, что казахское народное танцевальное искусство сформировалось с давних времен, оно является наследием страны.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Знакомить приемам игры на детских музыкальных.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Музыка и 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исскуство</w:t>
            </w:r>
            <w:proofErr w:type="gram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.З</w:t>
            </w:r>
            <w:proofErr w:type="gram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накомить</w:t>
            </w:r>
            <w:proofErr w:type="spell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детей с произведениями мирового музыкального искусства.</w:t>
            </w:r>
          </w:p>
          <w:p w:rsidR="001133FF" w:rsidRPr="00E40358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навыки сольного пения без сопровождения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,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  <w:t>о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сваивать</w:t>
            </w:r>
            <w:proofErr w:type="spellEnd"/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танцевальные движения: дробный шаг, переменный шаг, галоп, поскоки в разных направлениях. 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  </w:t>
            </w:r>
          </w:p>
        </w:tc>
      </w:tr>
    </w:tbl>
    <w:p w:rsidR="001133FF" w:rsidRPr="00102425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Pr="00C6410B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Перспективный план организованной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деятельности на 2024</w:t>
      </w: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2025 </w:t>
      </w: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1133FF" w:rsidRPr="00C6410B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на основе Типового учебного плана дошкольного воспитания и обучения</w:t>
      </w:r>
    </w:p>
    <w:p w:rsidR="001133FF" w:rsidRPr="00C6410B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 Типовой учебной программы дошкольного воспитания и обучения</w:t>
      </w:r>
    </w:p>
    <w:p w:rsidR="001133FF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641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187B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КГУ «Пригородная ОШ»</w:t>
      </w:r>
    </w:p>
    <w:p w:rsidR="001133FF" w:rsidRPr="00C6410B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Класс </w:t>
      </w:r>
      <w:r w:rsidRPr="00C641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Предшкольный </w:t>
      </w:r>
      <w:r w:rsidRPr="00C641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класс</w:t>
      </w:r>
    </w:p>
    <w:p w:rsidR="001133FF" w:rsidRPr="00C6410B" w:rsidRDefault="00510203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4" o:spid="_x0000_s1031" style="position:absolute;left:0;text-align:left;z-index:-251651072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EB9UAIAAGsEAAAOAAAAZHJzL2Uyb0RvYy54bWysVMGO0zAQvSPxD5bv3SQllG606Qo1LZcF&#10;Ku3yAa7tNBaObdnephVCgj0j7SfwCxxAWmmBb0j/CNtJqy5cEKIHdzwzfn4z85yz803NwZpqw6TI&#10;YXISQ0AFloSJVQ7fXM0HYwiMRYIgLgXN4ZYaeD55/OisURkdykpyQjVwIMJkjcphZa3KosjgitbI&#10;nEhFhQuWUtfIuq1eRUSjxqHXPBrG8ShqpCZKS0yNcd6iC8JJwC9Liu3rsjTUAp5Dx82GVYd16ddo&#10;coaylUaqYringf6BRY2YcJceoApkEbjW7A+ommEtjSztCZZ1JMuSYRpqcNUk8W/VXFZI0VCLa45R&#10;hzaZ/weLX60XGjCSwxQCgWo3ovbz7sPutv3eftndgt3H9mf7rf3a3rU/2rvdjbPvd5+c7YPtfe++&#10;BanvZKNM5gCnYqF9L/BGXKoLid8aIOS0QmJFQ0VXW+WuSfyJ6MERvzHK8Vk2LyVxOejaytDWTalr&#10;D+kaBjZhetvD9OjGAtw58d4boWx/RGljX1BZA2/kkDPhW4oytL4w1lNA2T7Fu4WcM86DLLgATQ5H&#10;8ekoHDCSM+KDPs3o1XLKNVgjL6zwC/W4yHGaRy6Qqbq8EOokp+W1IOGWiiIy622LGO9sx4oLf5Gr&#10;zvHsrU5S707j09l4Nk4H6XA0G6RxUQyez6fpYDRPnj0tnhTTaZG895yTNKsYIVR42nt5J+nfyad/&#10;aJ0wDwI/9Cd6iB4a6cju/wPpMF4/0U4bS0m2C70fu1N0SO5fn38yx3tnH38jJr8AAAD//wMAUEsD&#10;BBQABgAIAAAAIQAZqinC3AAAAAsBAAAPAAAAZHJzL2Rvd25yZXYueG1sTI9PS8NAEMXvgt9hGcGb&#10;3RikbmM2RRSFHkT6B8/b7JjEZGdDdtuk396pCHp8b368eS9fTq4TRxxC40nD7SwBgVR621ClYbd9&#10;uVEgQjRkTecJNZwwwLK4vMhNZv1IazxuYiU4hEJmNNQx9pmUoazRmTDzPRLfPv3gTGQ5VNIOZuRw&#10;18k0SebSmYb4Q216fKqxbDcHp+FNyWf/3n6Up69x+6rUql3cr3ZaX19Njw8gIk7xD4Zzfa4OBXfa&#10;+wPZIDrW6XzBqIY7lfKoM/Hj7H8dWeTy/4biGwAA//8DAFBLAQItABQABgAIAAAAIQC2gziS/gAA&#10;AOEBAAATAAAAAAAAAAAAAAAAAAAAAABbQ29udGVudF9UeXBlc10ueG1sUEsBAi0AFAAGAAgAAAAh&#10;ADj9If/WAAAAlAEAAAsAAAAAAAAAAAAAAAAALwEAAF9yZWxzLy5yZWxzUEsBAi0AFAAGAAgAAAAh&#10;AAXoQH1QAgAAawQAAA4AAAAAAAAAAAAAAAAALgIAAGRycy9lMm9Eb2MueG1sUEsBAi0AFAAGAAgA&#10;AAAhABmqKcLcAAAACwEAAA8AAAAAAAAAAAAAAAAAqgQAAGRycy9kb3ducmV2LnhtbFBLBQYAAAAA&#10;BAAEAPMAAACzBQAAAAA=&#10;" strokeweight=".48pt">
            <w10:wrap anchorx="page"/>
          </v:line>
        </w:pict>
      </w:r>
      <w:r w:rsidR="001133FF" w:rsidRPr="00C641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1133FF" w:rsidRPr="00C641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1133FF" w:rsidRPr="00C6410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133FF" w:rsidRPr="00C6410B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641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C641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 февра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ль  2025</w:t>
      </w:r>
      <w:r w:rsidRPr="00C6410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tbl>
      <w:tblPr>
        <w:tblStyle w:val="TableNormal"/>
        <w:tblW w:w="5065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3107"/>
        <w:gridCol w:w="10751"/>
      </w:tblGrid>
      <w:tr w:rsidR="001133FF" w:rsidRPr="00C6410B" w:rsidTr="001133FF">
        <w:trPr>
          <w:trHeight w:val="900"/>
        </w:trPr>
        <w:tc>
          <w:tcPr>
            <w:tcW w:w="535" w:type="pct"/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4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001" w:type="pct"/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4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464" w:type="pct"/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C6410B" w:rsidRDefault="001133FF" w:rsidP="001133FF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4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 оргнаизованной деятельности</w:t>
            </w:r>
          </w:p>
        </w:tc>
      </w:tr>
      <w:tr w:rsidR="001133FF" w:rsidRPr="00C6410B" w:rsidTr="001133FF">
        <w:trPr>
          <w:trHeight w:val="275"/>
        </w:trPr>
        <w:tc>
          <w:tcPr>
            <w:tcW w:w="535" w:type="pct"/>
            <w:vMerge w:val="restart"/>
          </w:tcPr>
          <w:p w:rsidR="001133FF" w:rsidRPr="00CB543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Февраль</w:t>
            </w:r>
          </w:p>
        </w:tc>
        <w:tc>
          <w:tcPr>
            <w:tcW w:w="1001" w:type="pct"/>
          </w:tcPr>
          <w:p w:rsidR="001133FF" w:rsidRPr="00CB543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Физическая культура</w:t>
            </w:r>
          </w:p>
        </w:tc>
        <w:tc>
          <w:tcPr>
            <w:tcW w:w="3464" w:type="pct"/>
          </w:tcPr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Ходьба</w:t>
            </w:r>
            <w:proofErr w:type="gramStart"/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У</w:t>
            </w:r>
            <w:proofErr w:type="gramEnd"/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чить между предметами между кеглями, с перешагиванием через шнуры; приставными шагами вперед.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Формировать умение ходить по гимнастической скамейке с перешагиванием через набивные мячи.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lastRenderedPageBreak/>
              <w:t>Положенные на расстоянии двух шагов ребенка, кружение парами, держась за руки.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Бег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.Формировать умение бегать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Ползание,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</w:t>
            </w: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лазанье</w:t>
            </w:r>
            <w:proofErr w:type="gramStart"/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У</w:t>
            </w:r>
            <w:proofErr w:type="gramEnd"/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чить перелезать через несколько предметов подряд, пролезать в обруч разными способами.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eastAsia="ru-RU"/>
              </w:rPr>
              <w:t> </w:t>
            </w: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Прыжки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формировать умение спрыгивать с высоты, запрыгивать на возвышение до 20 сантиметров.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Бросание, ловля, метание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закреплять навыки перебрасывания мяч друг другу двумя руками из-за головы (расстояние 1,5–2 метра).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Построение, перестроение: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строиться в колонну по одному, по два, по три, в шеренгу</w:t>
            </w:r>
            <w:proofErr w:type="gramStart"/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;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</w:t>
            </w:r>
            <w:proofErr w:type="gramEnd"/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родолжать строиться в колонны по три, в шеренгу.</w:t>
            </w:r>
          </w:p>
          <w:p w:rsidR="001133FF" w:rsidRPr="00647C3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Музыкально-</w:t>
            </w:r>
            <w:proofErr w:type="gramStart"/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ритмические движения</w:t>
            </w:r>
            <w:proofErr w:type="gramEnd"/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продолжать учить согласовать ритм движений с музыкальным сопровождением.</w:t>
            </w: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1133FF" w:rsidRPr="00C6410B" w:rsidTr="001133FF">
        <w:trPr>
          <w:trHeight w:val="376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CB543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Развитие речи</w:t>
            </w:r>
          </w:p>
        </w:tc>
        <w:tc>
          <w:tcPr>
            <w:tcW w:w="3464" w:type="pct"/>
          </w:tcPr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Звуковая культура речи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:закрепить умение правильно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, отчетливо произносить звуки.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Обучать умению различать на слух и отчетливо произносить сходные по артикуляции и звучанию согласные звуки: с - з, с - ц, ш - ж, ч - ц, с - ш, ж - з, л – р.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Словарный запас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:формировать умения понимать и использовать необходимые слова для общения и описания различных предметов.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Грамматический строй речи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:совершенствовать умение согласовывать слова в предложениях: существительные с числительными и прилагательные с существительными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Связная речь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родолжать учить</w:t>
            </w: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правильно задавать вопросы и давать короткие или полные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ответы на поставленные вопросы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Вв</w:t>
            </w: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ести себя культурно во время беседы, быть тактичным и спокойным.</w:t>
            </w:r>
          </w:p>
        </w:tc>
      </w:tr>
      <w:tr w:rsidR="001133FF" w:rsidRPr="00C6410B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CB543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Художественная литература</w:t>
            </w:r>
          </w:p>
        </w:tc>
        <w:tc>
          <w:tcPr>
            <w:tcW w:w="3464" w:type="pct"/>
          </w:tcPr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Учить чувствовать художественность языка (эпитеты, описания, образные слова), оценивать поступки героев произведения.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Продолжать развивать умение инсценировать художественное произведение распределив его на роли.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В ролях передавать настроение и характер героя, жесты, интонацию и мимику образа.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Приобщать к ораторскому искусству, искусству слова, умению произносить считалки и 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lastRenderedPageBreak/>
              <w:t>скороговорки.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Совершенствовать умение рассказывать стихотворение наизусть, выразительно, с интонацией.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представление детей об особенностях жанра фольклорной прозы – сказка, представления о событиях, происходящих в ней.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</w:t>
            </w:r>
          </w:p>
          <w:p w:rsidR="001133FF" w:rsidRDefault="001133FF" w:rsidP="001133FF">
            <w:pPr>
              <w:spacing w:line="0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14A5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1133FF" w:rsidRPr="00614A5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614A5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Развивать желание выражать свое отношение к происходящему вокруг, приобщать к употреблению пословиц и поговорок в речи</w:t>
            </w:r>
          </w:p>
        </w:tc>
      </w:tr>
      <w:tr w:rsidR="001133FF" w:rsidRPr="00C6410B" w:rsidTr="001133FF">
        <w:trPr>
          <w:trHeight w:val="277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CB543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грамоты</w:t>
            </w:r>
          </w:p>
        </w:tc>
        <w:tc>
          <w:tcPr>
            <w:tcW w:w="3464" w:type="pct"/>
          </w:tcPr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Продолжать проводить звуковой анализ слов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 определять порядок гласных и согласных звуков в слове.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Учить составлять слова из слогов (устно),обучать штриховке, раскраске геометрических фигур, овощей, фруктов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навык определения ударения в словах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понятие «ударный» и «безударный» гласный звук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понятие «всегда твердые согласные звуки».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знания о звуках</w:t>
            </w:r>
            <w:proofErr w:type="gramStart"/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,ф</w:t>
            </w:r>
            <w:proofErr w:type="spellStart"/>
            <w:proofErr w:type="gramEnd"/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ормировать</w:t>
            </w:r>
            <w:proofErr w:type="spellEnd"/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знания детей о гласных звуках и буквах.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умение выполнять звуковой анализ слов</w:t>
            </w:r>
            <w:proofErr w:type="gramStart"/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,р</w:t>
            </w:r>
            <w:proofErr w:type="spellStart"/>
            <w:proofErr w:type="gramEnd"/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исовать</w:t>
            </w:r>
            <w:proofErr w:type="spellEnd"/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, удерживая ручку или карандаш правильно, свободно, выполняя движения сверху вниз, 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Формировать понятие о слоге, делить слова на слоги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  <w:t>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Звуковой анализ слов: определять порядок гласных и согласных звуков в слове.</w:t>
            </w:r>
          </w:p>
        </w:tc>
      </w:tr>
      <w:tr w:rsidR="001133FF" w:rsidRPr="00187B54" w:rsidTr="001133FF">
        <w:trPr>
          <w:trHeight w:val="35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1943E1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64" w:type="pct"/>
          </w:tcPr>
          <w:p w:rsidR="001133FF" w:rsidRPr="001943E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</w:p>
        </w:tc>
      </w:tr>
      <w:tr w:rsidR="001133FF" w:rsidRPr="00C6410B" w:rsidTr="001133FF">
        <w:trPr>
          <w:trHeight w:val="321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CB543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математики</w:t>
            </w:r>
          </w:p>
        </w:tc>
        <w:tc>
          <w:tcPr>
            <w:tcW w:w="3464" w:type="pct"/>
          </w:tcPr>
          <w:p w:rsidR="001133FF" w:rsidRPr="00AF0A33" w:rsidRDefault="001133FF" w:rsidP="001133FF">
            <w:pPr>
              <w:spacing w:line="0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F0A3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Обучать умению обозначать в речи положение того или иного предмета по отношению к себе или другому предмету.</w:t>
            </w:r>
          </w:p>
          <w:p w:rsidR="001133FF" w:rsidRDefault="001133FF" w:rsidP="001133FF">
            <w:pPr>
              <w:spacing w:line="0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F0A3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Формировать умения двигаться в 80 заданном направлении, меняя его по сигналу.</w:t>
            </w:r>
          </w:p>
          <w:p w:rsidR="001133FF" w:rsidRPr="00AF0A33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AF0A3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Закреплять умения ориентироваться на листе бумаги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умения двигаться в заданном направлении.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Развивать умение определять временную последовательность смены суток («вчера», «сегодня», 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«завтра»).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Обучать умению различать вопросы «Сколько?».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 помощи условной мерки измерять длину, ширину.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Находить в окружающей среде предметы, сходные с геометрическими фигурами.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умение определять последовательн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ость событий «сначала – потом».</w:t>
            </w:r>
          </w:p>
        </w:tc>
      </w:tr>
      <w:tr w:rsidR="001133FF" w:rsidRPr="00C6410B" w:rsidTr="001133FF">
        <w:trPr>
          <w:trHeight w:val="318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CB543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Ознакомление с окружающим миром</w:t>
            </w:r>
          </w:p>
        </w:tc>
        <w:tc>
          <w:tcPr>
            <w:tcW w:w="3464" w:type="pct"/>
          </w:tcPr>
          <w:p w:rsidR="001133FF" w:rsidRPr="00CB543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Обучать умению выделять и характеризовать особенности внешнего вида животных и образа жизни в разное время года.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Воспитывать осознанное отношение к своему будущему (к своему образованию, к своему здоровью, к своей деятельности, к своим достижениям).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умение свободно ориентироваться в помещении.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Знать применение мобильных телефонов, смартфонов, компьютеров, интернета, телевидения и соблюдать правила безопасности при их использовании.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Подводить к осознанию того, что окружающие предметы, игрушки созданы трудом человека, и к ним нужно бережно относиться. </w:t>
            </w:r>
          </w:p>
          <w:p w:rsidR="001133FF" w:rsidRPr="00CB543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Приобщать детей ответственно выполнять порученные поручения, всегда быть справедливыми к окружающим.</w:t>
            </w:r>
          </w:p>
        </w:tc>
      </w:tr>
      <w:tr w:rsidR="001133FF" w:rsidRPr="00C6410B" w:rsidTr="001133FF">
        <w:trPr>
          <w:trHeight w:val="28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4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3464" w:type="pct"/>
          </w:tcPr>
          <w:p w:rsidR="001133FF" w:rsidRPr="00007A8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Конструирование из строительных материалов, деталей конструктора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..Конструирование из бумаги.</w:t>
            </w:r>
          </w:p>
          <w:p w:rsidR="001133FF" w:rsidRPr="00007A8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Побуждение к коллективному сюжетному конструированию</w:t>
            </w:r>
            <w:proofErr w:type="gramStart"/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.</w:t>
            </w: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бучать умению детей коллективно возводить постройки, необходимые для игры, сообща планировать предстоящую работу.</w:t>
            </w:r>
          </w:p>
          <w:p w:rsidR="001133FF" w:rsidRPr="00007A8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Конструирование из природного, бросового </w:t>
            </w:r>
            <w:proofErr w:type="spellStart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материала</w:t>
            </w:r>
            <w:proofErr w:type="gramStart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.О</w:t>
            </w:r>
            <w:proofErr w:type="gramEnd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целесообразно использовать природный материал. </w:t>
            </w:r>
          </w:p>
        </w:tc>
      </w:tr>
      <w:tr w:rsidR="001133FF" w:rsidRPr="00C6410B" w:rsidTr="001133FF">
        <w:trPr>
          <w:trHeight w:val="302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007A8F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Рисование</w:t>
            </w:r>
          </w:p>
        </w:tc>
        <w:tc>
          <w:tcPr>
            <w:tcW w:w="3464" w:type="pct"/>
          </w:tcPr>
          <w:p w:rsidR="001133FF" w:rsidRPr="00007A8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Совершенствовать умение </w:t>
            </w: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 рисовании карандашами учить передавать оттенки цвета, регулируя нажим на карандаш..</w:t>
            </w:r>
          </w:p>
          <w:p w:rsidR="001133FF" w:rsidRPr="00007A8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Обучать умению выразительно передавать окраску предметов, основываясь на знании цветов и их оттенков, подбирать цвета по своему вкусу.</w:t>
            </w: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Работать вместе с коллективом, выполнять задачи по обоюдному согласию.</w:t>
            </w:r>
          </w:p>
        </w:tc>
      </w:tr>
      <w:tr w:rsidR="001133FF" w:rsidRPr="00C6410B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007A8F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Лепка</w:t>
            </w:r>
          </w:p>
        </w:tc>
        <w:tc>
          <w:tcPr>
            <w:tcW w:w="3464" w:type="pct"/>
          </w:tcPr>
          <w:p w:rsidR="001133FF" w:rsidRPr="00007A8F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Продолжать знакомить детей с особенностями лепки из глины, пластилина и пластической массы. Обучать умению лепить характерные детали персонажей, художественно передавать композиции с помощью дополнительных предметов и элементов</w:t>
            </w:r>
            <w:proofErr w:type="gramStart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.. </w:t>
            </w:r>
            <w:proofErr w:type="gramEnd"/>
          </w:p>
          <w:p w:rsidR="001133FF" w:rsidRPr="00007A8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Закрепить умение соблюдать относительную величину частей; плотно скреплять части вылепленной фигуры, прижимая их одну к другой и сглаживая места скреплений.</w:t>
            </w:r>
          </w:p>
        </w:tc>
      </w:tr>
      <w:tr w:rsidR="001133FF" w:rsidRPr="00C6410B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007A8F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Аппликация</w:t>
            </w:r>
          </w:p>
        </w:tc>
        <w:tc>
          <w:tcPr>
            <w:tcW w:w="3464" w:type="pct"/>
          </w:tcPr>
          <w:p w:rsidR="001133FF" w:rsidRPr="004F76BE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Продолжать знакомить с предметами быта казахского народа (ковер,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алаша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сырмак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 одеяла, подушки и т.д.), вырезая указанные предметы по желанию, украшая их орнаментами. Выполнять сюжетные композиции как индивидуально, так и в небольших группах, согласованно выполняя задачи.</w:t>
            </w:r>
          </w:p>
          <w:p w:rsidR="001133FF" w:rsidRPr="004F76BE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различные приемы (прямой, изогнутый крой, орнамент, элементы флористики и др.) аппликации.</w:t>
            </w:r>
          </w:p>
          <w:p w:rsidR="001133FF" w:rsidRPr="004F76BE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использовать ножницы и клей, соблюдать правила безопасности труда и личной гигиены.</w:t>
            </w:r>
          </w:p>
        </w:tc>
      </w:tr>
      <w:tr w:rsidR="001133FF" w:rsidRPr="00C6410B" w:rsidTr="001133FF">
        <w:trPr>
          <w:gridAfter w:val="2"/>
          <w:wAfter w:w="4465" w:type="pct"/>
          <w:trHeight w:val="436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133FF" w:rsidRPr="00C6410B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C6410B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530F60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530F6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Музыка</w:t>
            </w:r>
          </w:p>
        </w:tc>
        <w:tc>
          <w:tcPr>
            <w:tcW w:w="3464" w:type="pct"/>
          </w:tcPr>
          <w:p w:rsidR="001133FF" w:rsidRPr="00530F60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Знакомить детей с произведениями казахского музыкального </w:t>
            </w:r>
            <w:proofErr w:type="spellStart"/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искусства</w:t>
            </w:r>
            <w:proofErr w:type="gramStart"/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,п</w:t>
            </w:r>
            <w:proofErr w:type="gramEnd"/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риобщать</w:t>
            </w:r>
            <w:proofErr w:type="spellEnd"/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к самостоятельному исполнению песен различного характера.</w:t>
            </w:r>
          </w:p>
          <w:p w:rsidR="001133FF" w:rsidRPr="00530F60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Осваивать танцевальные движения галоп, познакомить с танцевальным искусством казахского народа и традиционным образом жизни.</w:t>
            </w:r>
          </w:p>
          <w:p w:rsidR="001133FF" w:rsidRPr="00530F60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Знакомить приемам игры на детских музыкальных: </w:t>
            </w:r>
            <w:proofErr w:type="spellStart"/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конырау</w:t>
            </w:r>
            <w:proofErr w:type="spellEnd"/>
            <w:proofErr w:type="gramStart"/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,</w:t>
            </w:r>
            <w:proofErr w:type="gramEnd"/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учить различать жанры музыкальных произведений.</w:t>
            </w:r>
          </w:p>
          <w:p w:rsidR="001133FF" w:rsidRPr="00530F60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Приобщать к творческому исполнению песен различного характера, осваивать танцевальные движения поскоки в разных направлениях.</w:t>
            </w:r>
          </w:p>
          <w:p w:rsidR="001133FF" w:rsidRPr="00530F60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Знакомить с тембровым своеобразием звучания казахских народных инструментов,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</w:t>
            </w:r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воспринимать лирическую, плавную мелодию в ритме вальса.</w:t>
            </w:r>
          </w:p>
          <w:p w:rsidR="001133FF" w:rsidRPr="00530F60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Развивать интерес и любовь к музыке</w:t>
            </w:r>
            <w:proofErr w:type="gramStart"/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,</w:t>
            </w:r>
            <w:proofErr w:type="gramEnd"/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совершенствовать вокально-слуховую координацию в пении.</w:t>
            </w:r>
          </w:p>
        </w:tc>
      </w:tr>
    </w:tbl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87B54" w:rsidRDefault="00187B54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</w:p>
    <w:p w:rsidR="00187B54" w:rsidRDefault="00187B54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</w:p>
    <w:p w:rsidR="00187B54" w:rsidRDefault="00187B54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</w:p>
    <w:p w:rsidR="00187B54" w:rsidRDefault="00187B54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</w:p>
    <w:p w:rsidR="00187B54" w:rsidRDefault="00187B54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</w:p>
    <w:p w:rsidR="00187B54" w:rsidRDefault="00187B54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</w:p>
    <w:p w:rsidR="001133FF" w:rsidRPr="00353CC4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>Перспективный план организованной деятельности на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>4</w:t>
      </w: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>2025</w:t>
      </w: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 xml:space="preserve"> учебный год</w:t>
      </w:r>
    </w:p>
    <w:p w:rsidR="001133FF" w:rsidRPr="00353CC4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>на основе Типового учебного плана дошкольного воспитания и обучения</w:t>
      </w:r>
    </w:p>
    <w:p w:rsidR="001133FF" w:rsidRPr="00353CC4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>и Типовой учебной программы дошкольного воспитания и обучения</w:t>
      </w:r>
    </w:p>
    <w:p w:rsidR="001133FF" w:rsidRPr="00353CC4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  <w:t xml:space="preserve">Организация образования: 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>КГУ «Пригородная ОШ»</w:t>
      </w:r>
    </w:p>
    <w:p w:rsidR="001133FF" w:rsidRPr="00353CC4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  <w:t>Класс :</w:t>
      </w:r>
      <w:r w:rsidR="00187B54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 xml:space="preserve">Предшкольный </w:t>
      </w:r>
      <w:r w:rsidRPr="00353CC4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>класс</w:t>
      </w:r>
    </w:p>
    <w:p w:rsidR="001133FF" w:rsidRPr="00353CC4" w:rsidRDefault="00510203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6"/>
          <w:lang w:eastAsia="ru-RU"/>
        </w:rPr>
        <w:pict>
          <v:line id="Прямая соединительная линия 5" o:spid="_x0000_s1032" style="position:absolute;left:0;text-align:left;z-index:-251650048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LKUQIAAGsEAAAOAAAAZHJzL2Uyb0RvYy54bWysVNFu0zAUfUfiHyy/d0lGV7po6YSSlpcB&#10;lTY+wLWdxsKxLdtrWiEk4Blpn8Av8ADSpAHfkP4RtpNUG7wgRB/c63uvj8+99zhn59uagw3VhkmR&#10;weQohoAKLAkT6wy+vlqMphAYiwRBXAqawR018Hz2+NFZo1J6LCvJCdXAgQiTNiqDlbUqjSKDK1oj&#10;cyQVFS5YSl0j67Z6HRGNGode8+g4jidRIzVRWmJqjPMWXRDOAn5ZUmxflaWhFvAMOm42rDqsK79G&#10;szOUrjVSFcM9DfQPLGrEhLv0AFUgi8C1Zn9A1QxraWRpj7CsI1mWDNNQg6smiX+r5rJCioZaXHOM&#10;OrTJ/D9Y/HKz1ICRDJ5AIFDtRtR+3r/f37Tf2y/7G7D/0P5sv7Vf29v2R3u7/+jsu/0nZ/tge9e7&#10;b8CJ72SjTOoAc7HUvhd4Ky7VhcRvDBAyr5BY01DR1U65axJ/InpwxG+McnxWzQtJXA66tjK0dVvq&#10;2kO6hoFtmN7uMD26tQB3Tjx4I5QOR5Q29jmVNfBGBjkTvqUoRZsLYz0FlA4p3i3kgnEeZMEFaDI4&#10;iU8n4YCRnBEf9GlGr1c512CDvLDCL9TjIvfTPHKBTNXlhVAnOS2vBQm3VBSReW9bxHhnO1Zc+Itc&#10;dY5nb3WSensan86n8+l4ND6ezEfjuChGzxb5eDRZJE9PiidFnhfJO885GacVI4QKT3uQdzL+O/n0&#10;D60T5kHgh/5ED9FDIx3Z4T+QDuP1E+20sZJkt9TD2J2iQ3L/+vyTub939v1vxOwXAAAA//8DAFBL&#10;AwQUAAYACAAAACEAGaopwtwAAAALAQAADwAAAGRycy9kb3ducmV2LnhtbEyPT0vDQBDF74LfYRnB&#10;m90YpG5jNkUUhR5E+gfP2+yYxGRnQ3bbpN/eqQh6fG9+vHkvX06uE0ccQuNJw+0sAYFUettQpWG3&#10;fblRIEI0ZE3nCTWcMMCyuLzITWb9SGs8bmIlOIRCZjTUMfaZlKGs0Zkw8z0S3z794ExkOVTSDmbk&#10;cNfJNEnm0pmG+ENtenyqsWw3B6fhTcln/95+lKevcfuq1Kpd3K92Wl9fTY8PICJO8Q+Gc32uDgV3&#10;2vsD2SA61ul8waiGO5XyqDPx4+x/HVnk8v+G4hsAAP//AwBQSwECLQAUAAYACAAAACEAtoM4kv4A&#10;AADhAQAAEwAAAAAAAAAAAAAAAAAAAAAAW0NvbnRlbnRfVHlwZXNdLnhtbFBLAQItABQABgAIAAAA&#10;IQA4/SH/1gAAAJQBAAALAAAAAAAAAAAAAAAAAC8BAABfcmVscy8ucmVsc1BLAQItABQABgAIAAAA&#10;IQDGByLKUQIAAGsEAAAOAAAAAAAAAAAAAAAAAC4CAABkcnMvZTJvRG9jLnhtbFBLAQItABQABgAI&#10;AAAAIQAZqinC3AAAAAsBAAAPAAAAAAAAAAAAAAAAAKsEAABkcnMvZG93bnJldi54bWxQSwUGAAAA&#10;AAQABADzAAAAtAUAAAAA&#10;" strokeweight=".48pt">
            <w10:wrap anchorx="page"/>
          </v:line>
        </w:pict>
      </w:r>
      <w:r w:rsidR="001133FF" w:rsidRPr="00353CC4"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  <w:t>Возраст детей</w:t>
      </w:r>
      <w:r w:rsidR="001133FF" w:rsidRPr="00353CC4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 xml:space="preserve">: </w:t>
      </w:r>
      <w:r w:rsidR="001133FF" w:rsidRPr="00353CC4">
        <w:rPr>
          <w:rFonts w:ascii="Times New Roman" w:eastAsia="Times New Roman" w:hAnsi="Times New Roman" w:cs="Times New Roman"/>
          <w:color w:val="000000"/>
          <w:sz w:val="24"/>
          <w:szCs w:val="26"/>
          <w:u w:val="single"/>
          <w:lang w:val="kk-KZ"/>
        </w:rPr>
        <w:t>5 лет</w:t>
      </w:r>
    </w:p>
    <w:p w:rsidR="001133FF" w:rsidRPr="00353CC4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  <w:t>На какой период составлен план</w:t>
      </w:r>
      <w:r w:rsidRPr="00353CC4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6"/>
          <w:u w:val="single"/>
          <w:lang w:val="kk-KZ"/>
        </w:rPr>
        <w:t>март  2025</w:t>
      </w:r>
      <w:r w:rsidRPr="00353CC4">
        <w:rPr>
          <w:rFonts w:ascii="Times New Roman" w:eastAsia="Times New Roman" w:hAnsi="Times New Roman" w:cs="Times New Roman"/>
          <w:color w:val="000000"/>
          <w:sz w:val="24"/>
          <w:szCs w:val="26"/>
          <w:u w:val="single"/>
          <w:lang w:val="kk-KZ"/>
        </w:rPr>
        <w:t xml:space="preserve"> год</w:t>
      </w:r>
    </w:p>
    <w:p w:rsidR="001133FF" w:rsidRPr="00A6436C" w:rsidRDefault="001133FF" w:rsidP="001133F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Style w:val="TableNormal"/>
        <w:tblW w:w="5065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3107"/>
        <w:gridCol w:w="10751"/>
      </w:tblGrid>
      <w:tr w:rsidR="001133FF" w:rsidRPr="00A6436C" w:rsidTr="001133FF">
        <w:trPr>
          <w:trHeight w:val="479"/>
        </w:trPr>
        <w:tc>
          <w:tcPr>
            <w:tcW w:w="535" w:type="pct"/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64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001" w:type="pct"/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64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464" w:type="pct"/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A6436C" w:rsidRDefault="001133FF" w:rsidP="001133FF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64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 оргнаизованной деятельности</w:t>
            </w:r>
          </w:p>
        </w:tc>
      </w:tr>
      <w:tr w:rsidR="001133FF" w:rsidRPr="00A6436C" w:rsidTr="001133FF">
        <w:trPr>
          <w:trHeight w:val="275"/>
        </w:trPr>
        <w:tc>
          <w:tcPr>
            <w:tcW w:w="535" w:type="pct"/>
            <w:vMerge w:val="restart"/>
          </w:tcPr>
          <w:p w:rsidR="001133FF" w:rsidRPr="0013209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Март</w:t>
            </w:r>
          </w:p>
        </w:tc>
        <w:tc>
          <w:tcPr>
            <w:tcW w:w="1001" w:type="pct"/>
          </w:tcPr>
          <w:p w:rsidR="001133FF" w:rsidRPr="0013209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Физическая культура</w:t>
            </w:r>
          </w:p>
        </w:tc>
        <w:tc>
          <w:tcPr>
            <w:tcW w:w="3464" w:type="pct"/>
          </w:tcPr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 </w:t>
            </w: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Общеразвивающие упражнения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п</w:t>
            </w:r>
            <w:proofErr w:type="spellStart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родолжать</w:t>
            </w:r>
            <w:proofErr w:type="spellEnd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формировать умение перестраиваться в колонну по двое, по трое.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Прыжки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формировать умение спрыгивать с высоты, запрыгивать на возвышение до 20 сантиметров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Наклоны вперед, прогибаясь, стоя лицом к гимнастической стенке и взявшись руками за рейку на уровне пояса.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Ходьба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продолжать учить ходить на руках (один ребенок держит другого за ноги) 5 метров.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пражнения на пресс: руки за голову, (в паре, один ребенок, сидя на ногах другого, придерживает его (5–6 раз).</w:t>
            </w:r>
            <w:proofErr w:type="gramEnd"/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Развивать умение перекатываться вперед-назад из </w:t>
            </w:r>
            <w:proofErr w:type="gramStart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положения</w:t>
            </w:r>
            <w:proofErr w:type="gramEnd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сидя в группировке «качалка» (5–6 раз),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Продолжать знакомить с различными видами </w:t>
            </w:r>
            <w:proofErr w:type="spellStart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спорта</w:t>
            </w:r>
            <w:proofErr w:type="gramStart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,к</w:t>
            </w:r>
            <w:proofErr w:type="gramEnd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ататься</w:t>
            </w:r>
            <w:proofErr w:type="spellEnd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 санках с горки по одному и по двое.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скользить по ледяным дорожкам самостоятельно, после разбега.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Ползание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развивать умение ползать на животе, подтягиваясь руками.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Перелезать через несколько предметов подряд, пролезать в обруч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Передавать друг другу мяч над головой (назад и вперед).</w:t>
            </w:r>
          </w:p>
        </w:tc>
      </w:tr>
      <w:tr w:rsidR="001133FF" w:rsidRPr="00A6436C" w:rsidTr="001133FF">
        <w:trPr>
          <w:trHeight w:val="376"/>
        </w:trPr>
        <w:tc>
          <w:tcPr>
            <w:tcW w:w="535" w:type="pct"/>
            <w:vMerge/>
            <w:tcBorders>
              <w:top w:val="nil"/>
            </w:tcBorders>
          </w:tcPr>
          <w:p w:rsidR="001133FF" w:rsidRPr="0013209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1001" w:type="pct"/>
          </w:tcPr>
          <w:p w:rsidR="001133FF" w:rsidRPr="0013209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Развитие речи</w:t>
            </w:r>
          </w:p>
        </w:tc>
        <w:tc>
          <w:tcPr>
            <w:tcW w:w="3464" w:type="pct"/>
          </w:tcPr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Звуковая культура речи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:Формировать навыки определения местоположения звуков в с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лове (начало, середина, конец),.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азвивать фонематический слух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,ис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пользовать в речи многозначные слова, слова-синонимы и антонимы,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Словарный запас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:Продолжать учить использовать в речи многозначные сло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ва, слова-синонимы и антонимы.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Уметь подбирать признаки, действия к предмету и предметы к заданному действию.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Грамматический строй речи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:Формировать умения образовывать и употреблять однокоренные слова, глаголы с приставками, использовать формы речевого этикета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Связная речь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:Формировать умения правильно излагать основную мысль, связно строить монолог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Творческая речевая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:п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родолжать учить составлять описательные и повествовательные расск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азы по наблюдениям и рисункам.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Обучать умению правильно подбирать слова при рассказе о предметах,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у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потреблять простые и сложные предложения.</w:t>
            </w:r>
          </w:p>
        </w:tc>
      </w:tr>
      <w:tr w:rsidR="001133FF" w:rsidRPr="00A6436C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13209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Художественная литература</w:t>
            </w:r>
          </w:p>
        </w:tc>
        <w:tc>
          <w:tcPr>
            <w:tcW w:w="3464" w:type="pct"/>
          </w:tcPr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Приобщать к ораторскому искусству, искусству слова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, у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мению произносить считалки и скороговорки, разгадывать загадки, приобщать к искусству айтыса.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Продолжать развивать интерес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к книге,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азвивать диалогическую речь.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Совершенствовать умение пересказывать эмоционально, логически содержание произведения, сохраняя последовательность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сюжета.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Продолжать учить различать жанры художественных произведений (сказка, рассказ, 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lastRenderedPageBreak/>
              <w:t>стихотворение)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</w:t>
            </w:r>
            <w:proofErr w:type="spellStart"/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азвивать</w:t>
            </w:r>
            <w:proofErr w:type="spellEnd"/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способность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к 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-57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длительному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удерживанию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стихотворения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памяти, 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-57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поэтический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слух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Развивать умение инсценировать художественное произведение распределив его на роли</w:t>
            </w:r>
            <w:proofErr w:type="gramStart"/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Р</w:t>
            </w:r>
            <w:proofErr w:type="gramEnd"/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азвивать желание выражать свое отношение к происходящему вокруг</w:t>
            </w:r>
          </w:p>
        </w:tc>
      </w:tr>
      <w:tr w:rsidR="001133FF" w:rsidRPr="00A6436C" w:rsidTr="001133FF">
        <w:trPr>
          <w:trHeight w:val="277"/>
        </w:trPr>
        <w:tc>
          <w:tcPr>
            <w:tcW w:w="535" w:type="pct"/>
            <w:vMerge/>
            <w:tcBorders>
              <w:top w:val="nil"/>
            </w:tcBorders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13209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грамоты</w:t>
            </w:r>
          </w:p>
        </w:tc>
        <w:tc>
          <w:tcPr>
            <w:tcW w:w="3464" w:type="pct"/>
          </w:tcPr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Подготовка руки к письму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 Формировать умение обводить готовые рисунки, не выходя за контуры.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Продолжать формировать понятие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о слоге, делить слова на слоги.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О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пред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елять их количество и порядок,з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акреплять умение составлять слова из слогов (устно).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роводить звуковой анализ слов, о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пределять место гласных и согласных звуков в слове.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Совершенствовать умение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выполнять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звуковой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анализ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четырехзвуковых</w:t>
            </w:r>
            <w:proofErr w:type="spellEnd"/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слов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Звуковой анализ слов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: определять порядок гласных и согласных звуков в слове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Закреплять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умение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выполнять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штриховку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предметов в указанном направлении, писать линии слева</w:t>
            </w:r>
            <w:r w:rsidRPr="00132099">
              <w:rPr>
                <w:rFonts w:ascii="Times New Roman" w:eastAsia="Calibri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 xml:space="preserve"> </w:t>
            </w: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направо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У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чить составлять слова из слогов (устно). </w:t>
            </w:r>
          </w:p>
          <w:p w:rsidR="001133FF" w:rsidRPr="0013209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E6644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Развивать умение составлять предложение к предложенному слову.</w:t>
            </w:r>
          </w:p>
        </w:tc>
      </w:tr>
      <w:tr w:rsidR="001133FF" w:rsidRPr="00187B54" w:rsidTr="001133FF">
        <w:trPr>
          <w:trHeight w:val="35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1943E1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64" w:type="pct"/>
          </w:tcPr>
          <w:p w:rsidR="001133FF" w:rsidRPr="001943E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</w:tr>
      <w:tr w:rsidR="001133FF" w:rsidRPr="00A6436C" w:rsidTr="001133FF">
        <w:trPr>
          <w:trHeight w:val="321"/>
        </w:trPr>
        <w:tc>
          <w:tcPr>
            <w:tcW w:w="535" w:type="pct"/>
            <w:vMerge/>
            <w:tcBorders>
              <w:top w:val="nil"/>
            </w:tcBorders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55635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математики</w:t>
            </w:r>
          </w:p>
        </w:tc>
        <w:tc>
          <w:tcPr>
            <w:tcW w:w="3464" w:type="pct"/>
          </w:tcPr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55635C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Учить н</w:t>
            </w:r>
            <w:proofErr w:type="spellStart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аходить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окружающей среде предметы, определять их формы.</w:t>
            </w:r>
            <w:r w:rsidRPr="0055635C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Прививать интерес и эмоциональное отношение к познанию математической сущности предметов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умение определять временную последовательность «было – есть – будет», «раньше – позже».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br/>
            </w: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Сравнивать рядом стоящие числа в пределах 10 на основе сравнения конкретных множеств.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 помощи условной мерки сравнивать несколько предметов по данным измерениям.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представления о том, как из одной формы сделать другую.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Прививать интерес и эмоциональное отношение к познанию математической сущности.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пол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учать равенство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неравенства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,о</w:t>
            </w:r>
            <w:proofErr w:type="gram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сравнивать предметы.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Делить лист бумаги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равные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,п</w:t>
            </w:r>
            <w:proofErr w:type="gram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рививать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интерес к познанию математической сущности предметов и явлений.</w:t>
            </w:r>
            <w:r w:rsidRPr="0055635C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1133FF" w:rsidRPr="00A6436C" w:rsidTr="001133FF">
        <w:trPr>
          <w:trHeight w:val="318"/>
        </w:trPr>
        <w:tc>
          <w:tcPr>
            <w:tcW w:w="535" w:type="pct"/>
            <w:vMerge/>
            <w:tcBorders>
              <w:top w:val="nil"/>
            </w:tcBorders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55635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</w:p>
          <w:p w:rsidR="001133FF" w:rsidRPr="0055635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Ознакомление с окружающим миром</w:t>
            </w:r>
          </w:p>
        </w:tc>
        <w:tc>
          <w:tcPr>
            <w:tcW w:w="3464" w:type="pct"/>
          </w:tcPr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Живая и неживая </w:t>
            </w:r>
            <w:proofErr w:type="spellStart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природа</w:t>
            </w:r>
            <w:proofErr w:type="gramStart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,п</w:t>
            </w:r>
            <w:proofErr w:type="gram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оказывать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взаимодействие живой и неживой природы.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Наблюдать за признаками растений  и разделять причинно-следственные связи: двигаются, поворачивают листья, стебель, цветы к солнцу, раскрывают и закрывают лепестки и т.д.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Наурыз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мейрамы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,у</w:t>
            </w:r>
            <w:proofErr w:type="gram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различать и называть перелетных и зимующих птиц, закреплять представления о пользе птиц.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осознанное отношение к соблюдению правил дорожного движения.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умение на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блюдать за признаками растений: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</w:t>
            </w: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итаются (корень всасывает воду из земли, стебель проводит воду, пищу к другим частям растения, листья улавливают свет и питают растение).</w:t>
            </w:r>
          </w:p>
          <w:p w:rsidR="001133FF" w:rsidRPr="0055635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Наблюдать за признаками животных как живых существ и разделять причинно-следственные связи: животные двигаются (ходят, бегают, прыгают, летают, двигаются).</w:t>
            </w:r>
          </w:p>
        </w:tc>
      </w:tr>
      <w:tr w:rsidR="001133FF" w:rsidRPr="00A6436C" w:rsidTr="001133FF">
        <w:trPr>
          <w:trHeight w:val="28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64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3464" w:type="pct"/>
          </w:tcPr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Обучение умению создавать из бумажных цилиндров казахские национальные головные уборы (тюбетейка,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саукеле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кимешек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др.) и посуды, оформлять их резьбой и орнаментом. Поддерживать самостоятельность, творчество, инициативу.  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Побуждение к коллективному сюжетному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конструированию</w:t>
            </w:r>
            <w:proofErr w:type="gramStart"/>
            <w:r w:rsidRPr="004F76B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.</w:t>
            </w: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детей коллективно возводить постройки, необходимые для игры, сообща выполнять задуманное.</w:t>
            </w:r>
          </w:p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Конструирование из природного, бросового материала.</w:t>
            </w:r>
          </w:p>
          <w:p w:rsidR="001133FF" w:rsidRPr="00DB082D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.Приобщать к конструированию из натуральных (хлопок, шерсть, нитки,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асык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 кожа, виды зерна и др.) и бросовых материалов.</w:t>
            </w:r>
          </w:p>
        </w:tc>
      </w:tr>
      <w:tr w:rsidR="001133FF" w:rsidRPr="00A6436C" w:rsidTr="001133FF">
        <w:trPr>
          <w:trHeight w:val="302"/>
        </w:trPr>
        <w:tc>
          <w:tcPr>
            <w:tcW w:w="535" w:type="pct"/>
            <w:vMerge/>
            <w:tcBorders>
              <w:top w:val="nil"/>
            </w:tcBorders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4F76BE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Рисование</w:t>
            </w:r>
          </w:p>
        </w:tc>
        <w:tc>
          <w:tcPr>
            <w:tcW w:w="3464" w:type="pct"/>
          </w:tcPr>
          <w:p w:rsidR="001133FF" w:rsidRPr="004F76BE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Рисовать по мотивам казахских сказок, легенд передавая жизнь, труд, быт казахского народа., </w:t>
            </w: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Расширить представление о видах казахского орнамента («жауқазын», «жетігү</w:t>
            </w:r>
            <w:proofErr w:type="gramStart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л», «ж</w:t>
            </w:r>
            <w:proofErr w:type="gram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ұлдызгүл») рисовать элементы казахского орнамента, образованных различными сочетаниями вертикальных линий.</w:t>
            </w: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</w:tr>
      <w:tr w:rsidR="001133FF" w:rsidRPr="00A6436C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A6436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4F76BE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Лепка</w:t>
            </w:r>
          </w:p>
        </w:tc>
        <w:tc>
          <w:tcPr>
            <w:tcW w:w="3464" w:type="pct"/>
          </w:tcPr>
          <w:p w:rsidR="001133FF" w:rsidRPr="004F76BE" w:rsidRDefault="001133FF" w:rsidP="001133F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Продолжать знакомить детей с особенностями лепки из глины, пластилина и пластической массы</w:t>
            </w:r>
            <w:proofErr w:type="gram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.. </w:t>
            </w:r>
            <w:proofErr w:type="gram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Лепить перечисленные предметы по желанию, украшая их орнаментами и дополнительными предметами (бисер, зерно и др.).</w:t>
            </w: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</w:tr>
      <w:tr w:rsidR="001133FF" w:rsidRPr="00DB082D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DB082D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Аппликация</w:t>
            </w:r>
          </w:p>
        </w:tc>
        <w:tc>
          <w:tcPr>
            <w:tcW w:w="3464" w:type="pct"/>
          </w:tcPr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Продолжать з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накомить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с предметами быта казахского народа (ковер,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алаша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сырмак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, одеяла, подушки и т.д.), вырезая указанные предметы по желанию, украшая их </w:t>
            </w: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lastRenderedPageBreak/>
              <w:t>орнаментами.</w:t>
            </w: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Выполнять сюжетные композиции как индивидуально, так и в небольших группах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 согласованно выполняя задачи.</w:t>
            </w:r>
          </w:p>
        </w:tc>
      </w:tr>
      <w:tr w:rsidR="001133FF" w:rsidRPr="00DB082D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DB082D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Музыка</w:t>
            </w:r>
          </w:p>
        </w:tc>
        <w:tc>
          <w:tcPr>
            <w:tcW w:w="3464" w:type="pct"/>
          </w:tcPr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О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бъяснить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мировоззрением.</w:t>
            </w:r>
          </w:p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Знакомить приемам игры на детских музыкальных инструментах: барабан.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различать жанры 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узыкальных произведений </w:t>
            </w:r>
          </w:p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</w:t>
            </w: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арш</w:t>
            </w:r>
            <w:proofErr w:type="gram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,т</w:t>
            </w:r>
            <w:proofErr w:type="gram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ренировать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исполнение песни с музыкальным вкусом.</w:t>
            </w:r>
          </w:p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Дать детям пре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дставление о танце «Каражорға»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,з</w:t>
            </w:r>
            <w:proofErr w:type="gram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накомить приемам игры на детских музыкальных: бубен.</w:t>
            </w:r>
          </w:p>
          <w:p w:rsidR="001133FF" w:rsidRPr="004F76BE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различать жанры музыкальных произведений: марш, танец.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Знакомить приемам игры на детских музыкальных: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сазсырнай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1133FF" w:rsidRPr="00DB082D" w:rsidRDefault="001133FF" w:rsidP="001133FF">
      <w:pPr>
        <w:rPr>
          <w:sz w:val="20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Pr="00181FCC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</w:t>
      </w: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Перспективный план орг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анизованной деятельности на 2024</w:t>
      </w: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2025 </w:t>
      </w: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1133FF" w:rsidRPr="00181FCC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на основе Типового учебного плана дошкольного воспитания и обучения</w:t>
      </w:r>
    </w:p>
    <w:p w:rsidR="001133FF" w:rsidRPr="00181FCC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 Типовой учебной программы дошкольного воспитания и обучения</w:t>
      </w:r>
    </w:p>
    <w:p w:rsidR="001133FF" w:rsidRPr="00181FCC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181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485BA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КГУ «Пригородная ОШ»</w:t>
      </w:r>
    </w:p>
    <w:p w:rsidR="001133FF" w:rsidRPr="003251B1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Класс </w:t>
      </w:r>
      <w:r w:rsidRPr="00181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485BA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Предшкольный </w:t>
      </w:r>
      <w:r w:rsidRPr="00181FC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класс</w:t>
      </w:r>
    </w:p>
    <w:p w:rsidR="001133FF" w:rsidRPr="00181FCC" w:rsidRDefault="00510203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6" o:spid="_x0000_s1033" style="position:absolute;left:0;text-align:left;z-index:-251649024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TIUAIAAGsEAAAOAAAAZHJzL2Uyb0RvYy54bWysVMGO0zAQvSPxD1bubZKllG606Qo1LZcF&#10;Ku3yAa7tNBaObdlu0wohwZ6R9hP4BQ4grbTAN6R/xNhpq124IEQP7nhm/Pxm5jln55taoDUzliuZ&#10;R2k/iRCTRFEul3n05mrWG0XIOiwpFkqyPNoyG52PHz86a3TGTlSlBGUGAYi0WaPzqHJOZ3FsScVq&#10;bPtKMwnBUpkaO9iaZUwNbgC9FvFJkgzjRhmqjSLMWvAWXTAaB/yyZMS9LkvLHBJ5BNxcWE1YF36N&#10;x2c4WxqsK072NPA/sKgxl3DpEarADqOV4X9A1ZwYZVXp+kTVsSpLTlioAapJk9+quaywZqEWaI7V&#10;xzbZ/wdLXq3nBnGaR8MISVzDiNrPuw+7m/Z7+2V3g3Yf25/tt/Zre9v+aG9312Df7T6B7YPt3d59&#10;g4a+k422GQBO5Nz4XpCNvNQXiry1SKpJheWShYquthquSf2J+MERv7Ea+Cyal4pCDl45Fdq6KU3t&#10;IaFhaBOmtz1Oj20cIp2THLwxzg5HtLHuBVM18kYeCS59S3GG1xfWeQo4O6R4t1QzLkSQhZCogb4k&#10;p8NwwCrBqQ/6NGuWi4kwaI29sMIv1AOR+2keucC26vJCqJOcUStJwy0Vw3S6tx3morOBlZD+IqgO&#10;eO6tTlLvTpPT6Wg6GvQGJ8Npb5AURe/5bDLoDWfps6fFk2IyKdL3nnM6yCpOKZOe9kHe6eDv5LN/&#10;aJ0wjwI/9id+iB4aCWQP/4F0GK+faKeNhaLbuTmMHRQdkvevzz+Z+3uw738jxr8AAAD//wMAUEsD&#10;BBQABgAIAAAAIQAZqinC3AAAAAsBAAAPAAAAZHJzL2Rvd25yZXYueG1sTI9PS8NAEMXvgt9hGcGb&#10;3RikbmM2RRSFHkT6B8/b7JjEZGdDdtuk396pCHp8b368eS9fTq4TRxxC40nD7SwBgVR621ClYbd9&#10;uVEgQjRkTecJNZwwwLK4vMhNZv1IazxuYiU4hEJmNNQx9pmUoazRmTDzPRLfPv3gTGQ5VNIOZuRw&#10;18k0SebSmYb4Q216fKqxbDcHp+FNyWf/3n6Up69x+6rUql3cr3ZaX19Njw8gIk7xD4Zzfa4OBXfa&#10;+wPZIDrW6XzBqIY7lfKoM/Hj7H8dWeTy/4biGwAA//8DAFBLAQItABQABgAIAAAAIQC2gziS/gAA&#10;AOEBAAATAAAAAAAAAAAAAAAAAAAAAABbQ29udGVudF9UeXBlc10ueG1sUEsBAi0AFAAGAAgAAAAh&#10;ADj9If/WAAAAlAEAAAsAAAAAAAAAAAAAAAAALwEAAF9yZWxzLy5yZWxzUEsBAi0AFAAGAAgAAAAh&#10;AMIx9MhQAgAAawQAAA4AAAAAAAAAAAAAAAAALgIAAGRycy9lMm9Eb2MueG1sUEsBAi0AFAAGAAgA&#10;AAAhABmqKcLcAAAACwEAAA8AAAAAAAAAAAAAAAAAqgQAAGRycy9kb3ducmV2LnhtbFBLBQYAAAAA&#10;BAAEAPMAAACzBQAAAAA=&#10;" strokeweight=".48pt">
            <w10:wrap anchorx="page"/>
          </v:line>
        </w:pict>
      </w:r>
      <w:r w:rsidR="001133FF" w:rsidRPr="00181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1133FF" w:rsidRPr="00181FC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1133FF" w:rsidRPr="00181FC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133FF" w:rsidRPr="003251B1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81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181FC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апрель  2025</w:t>
      </w:r>
      <w:r w:rsidRPr="00181FC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tbl>
      <w:tblPr>
        <w:tblStyle w:val="TableNormal"/>
        <w:tblW w:w="5210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2899"/>
        <w:gridCol w:w="11403"/>
      </w:tblGrid>
      <w:tr w:rsidR="001133FF" w:rsidRPr="00181FCC" w:rsidTr="001133FF">
        <w:trPr>
          <w:trHeight w:val="185"/>
        </w:trPr>
        <w:tc>
          <w:tcPr>
            <w:tcW w:w="520" w:type="pc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908" w:type="pc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571" w:type="pc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133FF" w:rsidRPr="00181FCC" w:rsidRDefault="001133FF" w:rsidP="001133FF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 оргнаизованной деятельности</w:t>
            </w:r>
          </w:p>
        </w:tc>
      </w:tr>
      <w:tr w:rsidR="001133FF" w:rsidRPr="00181FCC" w:rsidTr="001133FF">
        <w:trPr>
          <w:trHeight w:val="275"/>
        </w:trPr>
        <w:tc>
          <w:tcPr>
            <w:tcW w:w="520" w:type="pct"/>
            <w:vMerge w:val="restar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908" w:type="pc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2F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</w:t>
            </w:r>
            <w:r w:rsidRPr="00E4647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Бросание, ловля, метание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1.Учить прокатывать мяч правой и левой ногой в заданном направлении.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Спортивные игры.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рганизовать пространство для многовариантных игр.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Культурно-гигиенические навыки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3.</w:t>
            </w:r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Расширять представления о влиянии гигиены и режима дня на здоровье человека.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Формировать умения следить за чистотой тела, мыть  ноги, тщательно чистить зубы, без напоминания полоскать рот после еды, пользоваться носовым платком, проводить влажные обтирания до пояса.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Приучать к самостоятельному проведению элементарных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водныхмероприятий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с постепенным снижением температуры местных мероприятий.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Ходьба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6. Продолжать ходить в разном темпе.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Бег: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7.Бег с разной скоростью - медленно, быстро, в среднем темпе непрерывный бег 1,5-2 минуты;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Учить перелезать через несколько предметов подряд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Развивать умение 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рыгать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6–8 метров, из обруча в обруч на расстоянии 40 сантиметров на одной и на двух ногах.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Продолжать учить метать мешочки с песком.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Поочередно поднимать согнутые и прямые ноги, прижавшись спиной к гимнастической стенке.</w:t>
            </w:r>
          </w:p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12. Учить выполнять упражнение с элементами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стретчинга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1133FF" w:rsidRPr="00181FCC" w:rsidTr="001133FF">
        <w:trPr>
          <w:trHeight w:val="376"/>
        </w:trPr>
        <w:tc>
          <w:tcPr>
            <w:tcW w:w="520" w:type="pct"/>
            <w:vMerge/>
            <w:tcBorders>
              <w:top w:val="nil"/>
            </w:tcBorders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3571" w:type="pct"/>
          </w:tcPr>
          <w:p w:rsidR="001133FF" w:rsidRPr="00753AC7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Звуковая культура речи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:Продолжать выполнять артикуляционные упражнения. Учить использовать в речи средства интонационной выразительности: регулировать темпа голоса, логическую паузу и акцент.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Словарный запас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:Продолжать знакомить с обычаями и традициями казахского народа, объяснять значение традиций «Асар», «Сүйінші»</w:t>
            </w:r>
          </w:p>
          <w:p w:rsidR="001133FF" w:rsidRPr="00753AC7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Грамматический строй речи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Связная речь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:Обучать умению правильно подбирать слова при рассказе о предметах, игрушках, содержании сюжетной картины, явлений природы.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Помогать, детям использовать в речи слова в соответствии со значением</w:t>
            </w:r>
          </w:p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Творческая речевая деятельность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:Развивать умение использовать в речи образные слова, эпитеты, сравнения.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Формировать навыки определения местоположения звуков в слове</w:t>
            </w:r>
          </w:p>
        </w:tc>
      </w:tr>
      <w:tr w:rsidR="001133FF" w:rsidRPr="00181FCC" w:rsidTr="001133FF">
        <w:trPr>
          <w:trHeight w:val="275"/>
        </w:trPr>
        <w:tc>
          <w:tcPr>
            <w:tcW w:w="520" w:type="pct"/>
            <w:vMerge/>
            <w:tcBorders>
              <w:top w:val="nil"/>
            </w:tcBorders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 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Рассказывать о том, как литературный герой воспринимает тот или иной поступок,Понимать скрытое поведение героев.Приобщать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Развивать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умение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инсценировать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художественное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произведение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распределив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его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роли</w:t>
            </w:r>
            <w:proofErr w:type="spellEnd"/>
          </w:p>
        </w:tc>
      </w:tr>
      <w:tr w:rsidR="001133FF" w:rsidRPr="00181FCC" w:rsidTr="001133FF">
        <w:trPr>
          <w:trHeight w:val="277"/>
        </w:trPr>
        <w:tc>
          <w:tcPr>
            <w:tcW w:w="520" w:type="pct"/>
            <w:vMerge/>
            <w:tcBorders>
              <w:top w:val="nil"/>
            </w:tcBorders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Закреплять навыки звукового анализа слов.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делить простые предложения на слова, определять порядок и количество слов в предложении.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умение записывать  изогнутые линии, точки, каплевидные формы в разных направлениях, соблюдая расстояние между ними сначала по образцу, а затем самостоятельно.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Продолжать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закреплять у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детей навык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подбирать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слова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звуковой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схеме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слова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Совершенствовать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навык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называть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-58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слова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заданный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звук,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слог,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добавлять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слова </w:t>
            </w:r>
            <w:r w:rsidRPr="00AD24A9">
              <w:rPr>
                <w:rFonts w:ascii="Times New Roman" w:eastAsia="Calibri" w:hAnsi="Times New Roman" w:cs="Times New Roman"/>
                <w:color w:val="000000"/>
                <w:spacing w:val="-57"/>
                <w:sz w:val="24"/>
                <w:szCs w:val="24"/>
                <w:lang w:val="ru-RU"/>
              </w:rPr>
              <w:t xml:space="preserve"> </w:t>
            </w: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пропущенные слоги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Формировать понятие «единственное и множественное число».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Формировать у детей правильное произношение звука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Научить детей правильно подбирать слова к звуковой схеме слова.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Формировать понятие «звонкие и глухие согласные звуки».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Формировать у детей правильное произношение звука и выкладывать букву из палочек.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 xml:space="preserve"> Познакомить детей с понятием «предложение». Формировать понятие «согласный, звук</w:t>
            </w:r>
            <w:r w:rsidRPr="00AD24A9">
              <w:rPr>
                <w:rFonts w:ascii="Times New Roman" w:eastAsia="Calibri" w:hAnsi="Times New Roman" w:cs="Times New Roman"/>
                <w:color w:val="264150"/>
                <w:sz w:val="24"/>
                <w:szCs w:val="24"/>
                <w:shd w:val="clear" w:color="auto" w:fill="F6FAFC"/>
                <w:lang w:val="ru-RU"/>
              </w:rPr>
              <w:t>»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Различать рабочую строку и межстрочное пространство.</w:t>
            </w:r>
          </w:p>
        </w:tc>
      </w:tr>
      <w:tr w:rsidR="001133FF" w:rsidRPr="00187B54" w:rsidTr="001133FF">
        <w:trPr>
          <w:trHeight w:val="355"/>
        </w:trPr>
        <w:tc>
          <w:tcPr>
            <w:tcW w:w="520" w:type="pct"/>
            <w:vMerge/>
            <w:tcBorders>
              <w:top w:val="nil"/>
            </w:tcBorders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133FF" w:rsidRPr="000F34A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71" w:type="pct"/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1133FF" w:rsidRPr="00181FCC" w:rsidTr="001133FF">
        <w:trPr>
          <w:trHeight w:val="321"/>
        </w:trPr>
        <w:tc>
          <w:tcPr>
            <w:tcW w:w="520" w:type="pct"/>
            <w:vMerge/>
            <w:tcBorders>
              <w:top w:val="nil"/>
            </w:tcBorders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22EB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Неравенство из равенства.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Учить получать неравенство из равенства.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Обучать умению сравнивать предметы, используя методы наложения и приложения.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 умение делить лист бумаги на  неравные части.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Прививать интерес и эмоциональное отношение к познанию математической культуры мышления.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Продолжать обучению рисованию узоров в тетрадях в клеточку.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Получать равенство из неравенства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добавляя к меньшему количеству один предмет.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Обучать умению сравнивать предметы, используя прием попарного сравнивания.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Учить сравнивать целое и часть.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Прививать интерес к произвольной регуляции процесса познания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 умение получать равенство из неравенства, убирая из большего количества один предмет.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Закреплять умение выделять предмет из группы предметов по 2.</w:t>
            </w:r>
          </w:p>
          <w:p w:rsidR="001133FF" w:rsidRPr="000F34AC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Учить собирать и составлять формы из 8.</w:t>
            </w:r>
          </w:p>
        </w:tc>
      </w:tr>
      <w:tr w:rsidR="001133FF" w:rsidRPr="00181FCC" w:rsidTr="001133FF">
        <w:trPr>
          <w:trHeight w:val="318"/>
        </w:trPr>
        <w:tc>
          <w:tcPr>
            <w:tcW w:w="520" w:type="pct"/>
            <w:vMerge/>
            <w:tcBorders>
              <w:top w:val="nil"/>
            </w:tcBorders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133FF" w:rsidRPr="00181FCC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 понимание того, что все зависит от самого человека — его трудолюбия, настойчивости, веры в себя.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 умение свободно ориентироваться на участке детского сада, в ближайшем микрорайоне.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Воспитывать  уважение к ветеранам труда, пожилым людям, оценивать их труд.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Приобщать детей к нравственным ценностям: не лжесвидетельствовать, уважать старших, заботиться о младших.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Понимание важности государственных праздников: Праздник единства народа Казахстана, День защитника Отечества, День Победы, принимать в них активное участие.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Продолжать знакомить с дорожными знаками: «Дети», «Остановка трамвая», «Остановка автобуса», «Пешеходный переход», «Велосипедная дорожка».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Знать и уважать первых космонавтов Казахстана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Токтара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Аубакирова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,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алгата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Мусабаева.</w:t>
            </w:r>
          </w:p>
          <w:p w:rsidR="001133FF" w:rsidRPr="000F34AC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Воспитывать умение понимать значение живописной природы, достопримечательностей, исторических мест и культурного наследия Казахстана.</w:t>
            </w:r>
          </w:p>
        </w:tc>
      </w:tr>
      <w:tr w:rsidR="001133FF" w:rsidRPr="000F34AC" w:rsidTr="001133FF">
        <w:trPr>
          <w:trHeight w:val="285"/>
        </w:trPr>
        <w:tc>
          <w:tcPr>
            <w:tcW w:w="520" w:type="pct"/>
            <w:vMerge/>
            <w:tcBorders>
              <w:top w:val="nil"/>
            </w:tcBorders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Конструирование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 xml:space="preserve">Конструирование из строительных материалов, деталей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конструктора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умение строить 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конструкции по словесному описанию, на предложенную тему, самостоятельно, совместно со сверстниками. Учить соблюдать правила безопасности на рабочем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месте</w:t>
            </w:r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Конструирование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 xml:space="preserve"> из бумаги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Обучение умению создавать поделки из бумажных цилиндров, оформлять их резьбой и орнаментом. Находить эффективные конструктивные решения путем анализа построенных конструкций, применять их в конструировании.  Формировать умения работать по готовой выкройке, несложному чертежу, использование ножниц для надрезов и вырезания по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контуру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</w:t>
            </w:r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П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обуждение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 xml:space="preserve"> к коллективному сюжетному конструированию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Обучать умению детей коллективно возводить постройки, необходимые для игры, планировать предстоящую работу, сообща выполнять задуманное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</w:t>
            </w:r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К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онструирование из природного, бросового материала</w:t>
            </w:r>
          </w:p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Обучать умению целесообразно использовать природный материал. Совершенствовать навыки планирования своей деятельности при работе с природным и бросовым материалом, Развивать творческое воображения, уметь создавать поделку с опорой на наглядность, по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замыслу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риобщать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 конструированию из натуральных и бросовых материалов.</w:t>
            </w:r>
          </w:p>
        </w:tc>
      </w:tr>
      <w:tr w:rsidR="001133FF" w:rsidRPr="000F34AC" w:rsidTr="001133FF">
        <w:trPr>
          <w:trHeight w:val="302"/>
        </w:trPr>
        <w:tc>
          <w:tcPr>
            <w:tcW w:w="520" w:type="pct"/>
            <w:vMerge/>
            <w:tcBorders>
              <w:top w:val="nil"/>
            </w:tcBorders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Совершенствовать умение детей передавать в рисунке простые сюжеты: социальные события, события окружающей жизни, праздники, труд людей. Закрепить представление о видах казахского орнамента, развивать умение составлять их с использованием характерных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элементов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.С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овершенствовать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умение смешивать краски для получения новых цветов и оттенков (при рисовании гуашью), умение выразительно передавать окраску предметов, основываясь на знании цветов и их оттенков, подбирать цвета по своему вкусу.</w:t>
            </w:r>
          </w:p>
        </w:tc>
      </w:tr>
      <w:tr w:rsidR="001133FF" w:rsidRPr="000F34AC" w:rsidTr="001133FF">
        <w:trPr>
          <w:trHeight w:val="275"/>
        </w:trPr>
        <w:tc>
          <w:tcPr>
            <w:tcW w:w="520" w:type="pct"/>
            <w:vMerge/>
            <w:tcBorders>
              <w:top w:val="nil"/>
            </w:tcBorders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Продолжать знакомить детей с особенностями лепки из глины, пластилина и пластической массы. Формировать умение лепить с натуры и по представлению знакомые предметы разной формы и величины. Уметь передавать образ наблюдаемого предмета; передавать в сюжетах особенности формы, движения,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фактуры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.П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рименять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 Лепить предметы по желанию, украшая их орнаментами и дополнительными предметами</w:t>
            </w:r>
          </w:p>
        </w:tc>
      </w:tr>
      <w:tr w:rsidR="001133FF" w:rsidRPr="000F34AC" w:rsidTr="001133FF">
        <w:trPr>
          <w:trHeight w:val="275"/>
        </w:trPr>
        <w:tc>
          <w:tcPr>
            <w:tcW w:w="520" w:type="pct"/>
            <w:vMerge/>
            <w:tcBorders>
              <w:top w:val="nil"/>
            </w:tcBorders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Аппликация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Учить вырезать ножницами различные геометрические фигуры. Закреплять навык расположения предметов на листе бумаги.  Учить изображать случаи из детской жизни, строя свою работу в соответствии с правилами композиции, перспективы. Работать с шаблонами и трафаретами при украшении орнаментом предметов быта казахского народа.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Правильно использовать ножницы и клей, соблюдать правила безопасности труда и личной гигиены.</w:t>
            </w:r>
          </w:p>
        </w:tc>
      </w:tr>
      <w:tr w:rsidR="001133FF" w:rsidRPr="000F34AC" w:rsidTr="001133FF">
        <w:trPr>
          <w:trHeight w:val="275"/>
        </w:trPr>
        <w:tc>
          <w:tcPr>
            <w:tcW w:w="520" w:type="pct"/>
            <w:vMerge/>
            <w:tcBorders>
              <w:top w:val="nil"/>
            </w:tcBorders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133FF" w:rsidRPr="000F34AC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Музыка</w:t>
            </w:r>
          </w:p>
        </w:tc>
        <w:tc>
          <w:tcPr>
            <w:tcW w:w="3571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Совершенствовать музыкальную память.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Знакомить приемам игры на шумовых инструментах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Продолжать развивать интерес и любовь к музыке.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Знакомить детей с произведениями музыкального искусства, как способом отражения некоторых явлений 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жизни.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музыкальную культуру на основе знакомства с классической музыкой.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Совершенствовать музыкальную память через узнавание мелодий по отдельным фрагментам произведения.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навыки пения легким голосом в диапазоне «ре» первой октавы, «до» второй октавы.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приёмам игры на нетрадиционных материалах (ложки).</w:t>
            </w:r>
          </w:p>
        </w:tc>
      </w:tr>
    </w:tbl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778D9" w:rsidRDefault="00B778D9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778D9" w:rsidRDefault="00B778D9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778D9" w:rsidRDefault="00B778D9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778D9" w:rsidRDefault="00B778D9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778D9" w:rsidRDefault="00B778D9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778D9" w:rsidRDefault="00B778D9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778D9" w:rsidRDefault="00B778D9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Pr="00181FCC" w:rsidRDefault="001133FF" w:rsidP="001133FF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85BA7" w:rsidRPr="00181FCC" w:rsidRDefault="00485BA7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33FF" w:rsidRPr="00B6088B" w:rsidRDefault="001133FF" w:rsidP="001133FF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Перспективный план орг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анизованной деятельности на 2024</w:t>
      </w: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2025 </w:t>
      </w: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1133FF" w:rsidRPr="00B6088B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на основе Типового учебного плана дошкольного воспитания и обучения</w:t>
      </w:r>
    </w:p>
    <w:p w:rsidR="001133FF" w:rsidRPr="00B6088B" w:rsidRDefault="001133FF" w:rsidP="001133F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 Типовой учебной программы дошкольного воспитания и обучения</w:t>
      </w:r>
    </w:p>
    <w:p w:rsidR="00485BA7" w:rsidRDefault="001133FF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485BA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КГУ «Пригородная ОШ»</w:t>
      </w:r>
    </w:p>
    <w:p w:rsidR="001133FF" w:rsidRPr="003251B1" w:rsidRDefault="00485BA7" w:rsidP="001133FF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1133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Класс </w:t>
      </w:r>
      <w:r w:rsidR="001133FF" w:rsidRPr="00B608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Предшкольный </w:t>
      </w:r>
      <w:r w:rsidR="001133FF" w:rsidRPr="00B608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класс</w:t>
      </w:r>
    </w:p>
    <w:p w:rsidR="001133FF" w:rsidRPr="00B6088B" w:rsidRDefault="00510203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7" o:spid="_x0000_s1034" style="position:absolute;left:0;text-align:left;z-index:-251648000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pZ/UAIAAGsEAAAOAAAAZHJzL2Uyb0RvYy54bWysVMGO0zAQvSPxD5bvbZJS2m3UdIWalssC&#10;K+3yAa7tNBaObdlu0wohAWekfgK/wAGklRb4hvSPsJ226sIFIXpwxzPj5zczzxlfbioO1lQbJkUG&#10;k24MARVYEiaWGXx9O+9cQGAsEgRxKWgGt9TAy8njR+NapbQnS8kJ1cCBCJPWKoOltSqNIoNLWiHT&#10;lYoKFyykrpB1W72MiEa1Q6941IvjQVRLTZSWmBrjvHkbhJOAXxQU21dFYagFPIOOmw2rDuvCr9Fk&#10;jNKlRqpk+EAD/QOLCjHhLj1B5cgisNLsD6iKYS2NLGwXyyqSRcEwDTW4apL4t2puSqRoqMU1x6hT&#10;m8z/g8Uv19caMJLBIQQCVW5Ezef9+/2u+d582e/A/kPzs/nWfG3umh/N3f6js+/3n5ztg839wb0D&#10;Q9/JWpnUAU7Ftfa9wBtxo64kfmOAkNMSiSUNFd1ulbsm8SeiB0f8xijHZ1G/kMTloJWVoa2bQlce&#10;0jUMbML0tqfp0Y0FuHXiozdC6fGI0sY+p7IC3sggZ8K3FKVofWWsp4DSY4p3CzlnnAdZcAHqDA7i&#10;0SAcMJIz4oM+zejlYso1WCMvrPAL9bjIeZpHzpEp27wQaiWn5UqQcEtJEZkdbIsYb23Higt/kavO&#10;8TxYraTejuLR7GJ20e/0e4NZpx/neefZfNrvDObJ8Gn+JJ9O8+Sd55z005IRQoWnfZR30v87+Rwe&#10;WivMk8BP/YkeoodGOrLH/0A6jNdPtNXGQpLttT6O3Sk6JB9en38y53tnn38jJr8AAAD//wMAUEsD&#10;BBQABgAIAAAAIQAZqinC3AAAAAsBAAAPAAAAZHJzL2Rvd25yZXYueG1sTI9PS8NAEMXvgt9hGcGb&#10;3RikbmM2RRSFHkT6B8/b7JjEZGdDdtuk396pCHp8b368eS9fTq4TRxxC40nD7SwBgVR621ClYbd9&#10;uVEgQjRkTecJNZwwwLK4vMhNZv1IazxuYiU4hEJmNNQx9pmUoazRmTDzPRLfPv3gTGQ5VNIOZuRw&#10;18k0SebSmYb4Q216fKqxbDcHp+FNyWf/3n6Up69x+6rUql3cr3ZaX19Njw8gIk7xD4Zzfa4OBXfa&#10;+wPZIDrW6XzBqIY7lfKoM/Hj7H8dWeTy/4biGwAA//8DAFBLAQItABQABgAIAAAAIQC2gziS/gAA&#10;AOEBAAATAAAAAAAAAAAAAAAAAAAAAABbQ29udGVudF9UeXBlc10ueG1sUEsBAi0AFAAGAAgAAAAh&#10;ADj9If/WAAAAlAEAAAsAAAAAAAAAAAAAAAAALwEAAF9yZWxzLy5yZWxzUEsBAi0AFAAGAAgAAAAh&#10;AAHeln9QAgAAawQAAA4AAAAAAAAAAAAAAAAALgIAAGRycy9lMm9Eb2MueG1sUEsBAi0AFAAGAAgA&#10;AAAhABmqKcLcAAAACwEAAA8AAAAAAAAAAAAAAAAAqgQAAGRycy9kb3ducmV2LnhtbFBLBQYAAAAA&#10;BAAEAPMAAACzBQAAAAA=&#10;" strokeweight=".48pt">
            <w10:wrap anchorx="page"/>
          </v:line>
        </w:pict>
      </w:r>
      <w:r w:rsidR="001133FF" w:rsidRPr="00B608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1133FF" w:rsidRPr="00B608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1133FF" w:rsidRPr="00B6088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133FF" w:rsidRPr="003251B1" w:rsidRDefault="001133FF" w:rsidP="001133FF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B608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май  2025</w:t>
      </w:r>
      <w:r w:rsidRPr="00B6088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tbl>
      <w:tblPr>
        <w:tblStyle w:val="TableNormal"/>
        <w:tblW w:w="5060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2676"/>
        <w:gridCol w:w="11168"/>
      </w:tblGrid>
      <w:tr w:rsidR="001133FF" w:rsidRPr="003251B1" w:rsidTr="001133FF">
        <w:trPr>
          <w:trHeight w:val="677"/>
        </w:trPr>
        <w:tc>
          <w:tcPr>
            <w:tcW w:w="535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Месяц</w:t>
            </w: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Организованная деятельность</w:t>
            </w:r>
          </w:p>
        </w:tc>
        <w:tc>
          <w:tcPr>
            <w:tcW w:w="3602" w:type="pct"/>
          </w:tcPr>
          <w:p w:rsidR="001133FF" w:rsidRPr="00AD24A9" w:rsidRDefault="001133FF" w:rsidP="001133F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</w:p>
          <w:p w:rsidR="001133FF" w:rsidRPr="003251B1" w:rsidRDefault="001133FF" w:rsidP="001133FF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Задачи оргнаизованной деятельности</w:t>
            </w:r>
          </w:p>
        </w:tc>
      </w:tr>
      <w:tr w:rsidR="001133FF" w:rsidRPr="003251B1" w:rsidTr="001133FF">
        <w:trPr>
          <w:trHeight w:val="275"/>
        </w:trPr>
        <w:tc>
          <w:tcPr>
            <w:tcW w:w="535" w:type="pct"/>
            <w:vMerge w:val="restar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Май</w:t>
            </w: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Физическая культура</w:t>
            </w:r>
          </w:p>
        </w:tc>
        <w:tc>
          <w:tcPr>
            <w:tcW w:w="3602" w:type="pct"/>
          </w:tcPr>
          <w:p w:rsidR="001133FF" w:rsidRPr="00AD24A9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Основные движения.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Ходьба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1.Учить переступать на месте без отрыва носков ног от опоры.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Знакомить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сосновами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техники безопасности и правилами поведения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наспортивной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площадке.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Формировать навыки организации соревнований со сверстниками, подчинения их правилам.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Познакомить детей с возможностями здорового человека, сформировать у них потребность в здоровом образе жизни.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Формировать позитивное отношение к выполнению посильных трудовых поручений, обязанностей дежурных по столовой, подготовке к занятиям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Равновесие:</w:t>
            </w:r>
            <w:r w:rsidRPr="00AD24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Продолжать учить ходить с изменением положения рук; с остановкой по сигналу взрослого; изменением направления движения; врассыпную; между предметами между кеглями, с перешагиванием через шнуры; приставными шагами вперед.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Бег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7. Бег на дистанцию 100–120 метров в чередовании с ходьбой; на скорость,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пробегание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отрезков (длина 20 метров) на скорость до обозначенного места;8. Учить пролезать в обруч разными способами, лазать по гимнастической стенке с изменением темпа и переходом от одной гимнастической стенке к другой.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Прыжки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: 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9.Развивать умение прыгать  через длинную скакалку, через короткую скакалку, вращая ее вперед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Развивать умение  самостоятельно кататься на двухколесном велосипеде по 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прямой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кругу.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Учить водить мяч вокруг предметов. Закатывать мяч в ворота. Отбивать мяч о стену несколько раз, подряд;</w:t>
            </w:r>
          </w:p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Совершенствовать усвоенные двигательные умения и навыки во время прогулки</w:t>
            </w:r>
          </w:p>
        </w:tc>
      </w:tr>
      <w:tr w:rsidR="001133FF" w:rsidRPr="003251B1" w:rsidTr="001133FF">
        <w:trPr>
          <w:trHeight w:val="376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</w:p>
        </w:tc>
        <w:tc>
          <w:tcPr>
            <w:tcW w:w="3602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Звуковая культура речи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:Выполнять артикуляционные упражнения. Продолжать учить использовать в речи 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lastRenderedPageBreak/>
              <w:t>средства интонационной выразительности: регулировать темпа голоса, логическую паузу и акцент.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Словарный запас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:Помогать, детям использовать в речи слова в соответствии со значением. Побуждать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Грамматический строй речи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:Совершенствовать умение употреблять простые и сложные предложения в речи.</w:t>
            </w:r>
          </w:p>
          <w:p w:rsidR="001133FF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Связная речь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:Закреплять умение последовательно пересказывать рассказ, составлять небольшие логические и повествовательные рассказы</w:t>
            </w: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Творческая речевая деятельность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:Совершенствовать творческое повествование: придумывать с помощью взрослых продолжение и конец рассказа, Составлять </w:t>
            </w:r>
          </w:p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описательные и повествовательные рассказы по наблюдениям и рисункам</w:t>
            </w:r>
          </w:p>
        </w:tc>
      </w:tr>
      <w:tr w:rsidR="001133FF" w:rsidRPr="003251B1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</w:p>
        </w:tc>
        <w:tc>
          <w:tcPr>
            <w:tcW w:w="3602" w:type="pct"/>
          </w:tcPr>
          <w:p w:rsidR="001133FF" w:rsidRPr="00AD24A9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 Рассказывать о том, как литературный герой воспринимает тот или иной поступок, понимать скрытое поведение героев.Развивать желание выражать свое отношение к происходящему вокруг, приобщать к употреблению пословиц и поговорок в речи. Приобщать к ораторскому искусству, искусству слова, Умению произносить считалки и скороговорки, разгадывать загадки, приобщать к искусству айтыса.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Выполнять свою роль в постановке выразительно, самостоятельно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азвивать желание выражать свое отношение к происходящему вокруг</w:t>
            </w:r>
          </w:p>
        </w:tc>
      </w:tr>
      <w:tr w:rsidR="001133FF" w:rsidRPr="003251B1" w:rsidTr="001133FF">
        <w:trPr>
          <w:trHeight w:val="277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E8124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Основы грамоты</w:t>
            </w:r>
          </w:p>
        </w:tc>
        <w:tc>
          <w:tcPr>
            <w:tcW w:w="3602" w:type="pct"/>
          </w:tcPr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Закреплять навыки звукового анализа слов.</w:t>
            </w:r>
          </w:p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умение делить простые предложения на слова, </w:t>
            </w:r>
          </w:p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Определять порядок и количество слов в предложении.</w:t>
            </w:r>
          </w:p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Продолжать рисовать, удерживая ручку или карандаш правильно, свободно, выполняя движения сверху вниз, слева направо, не отрывая линий, не прилагая усилий, следя за написанием визуально.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 Формировать понятие о слоге, делить слова на слоги, определять их количество и порядок. </w:t>
            </w:r>
          </w:p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Обводить готовые рисунки, не выходя за контуры</w:t>
            </w:r>
          </w:p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Обучать умению рассказывать наизусть пословицы и поговорки. </w:t>
            </w:r>
          </w:p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Звуковой анализ слов: определять порядок гласных и согласных звуков в слове</w:t>
            </w:r>
          </w:p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Дать возможность записывать вертикальные, горизонтальные, короткие, длинные, волнистые каплевидные формы в разных направлениях, </w:t>
            </w:r>
          </w:p>
          <w:p w:rsidR="001133FF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Соблюдая расстояние между ними, сначала по образцу, а затем самостоятельно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</w:t>
            </w:r>
            <w:proofErr w:type="gramEnd"/>
          </w:p>
          <w:p w:rsidR="001133FF" w:rsidRPr="00AD24A9" w:rsidRDefault="001133FF" w:rsidP="001133FF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зогнутые линии, точки, каплевидные формы в разных направлениях, соблюдая расстояние между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Обучать умению ориентироваться на странице прописи</w:t>
            </w:r>
          </w:p>
        </w:tc>
      </w:tr>
      <w:tr w:rsidR="001133FF" w:rsidRPr="00187B54" w:rsidTr="001133FF">
        <w:trPr>
          <w:trHeight w:val="35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3602" w:type="pct"/>
          </w:tcPr>
          <w:p w:rsidR="001133FF" w:rsidRPr="00A11E62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</w:tr>
      <w:tr w:rsidR="001133FF" w:rsidRPr="003251B1" w:rsidTr="001133FF">
        <w:trPr>
          <w:trHeight w:val="321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</w:t>
            </w:r>
          </w:p>
        </w:tc>
        <w:tc>
          <w:tcPr>
            <w:tcW w:w="3602" w:type="pct"/>
          </w:tcPr>
          <w:p w:rsidR="001133FF" w:rsidRPr="002813EA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Ф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ормировать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представление о равенстве</w:t>
            </w: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 xml:space="preserve">.Закреплять умение 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выделять предмет из группы предметов по 3 признакам</w:t>
            </w: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.Продолжать учить с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обирать и составлять формы из 10 частей.</w:t>
            </w:r>
          </w:p>
          <w:p w:rsidR="001133FF" w:rsidRPr="002813EA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П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рививать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эмоциональное отношение к произвольной регуляции терпения, внимательности, уверенности в себе.</w:t>
            </w:r>
          </w:p>
          <w:p w:rsidR="001133FF" w:rsidRPr="002813EA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Обучать умению определять равное количество разных предметов в группах.</w:t>
            </w:r>
          </w:p>
          <w:p w:rsidR="001133FF" w:rsidRPr="002813EA" w:rsidRDefault="001133FF" w:rsidP="001133FF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Закреплять умение рисовать точки, узоры, чертить прямые и наклонные палочки, кривые и ломаные линии в тетрадях в клеточку</w:t>
            </w:r>
            <w:proofErr w:type="gram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</w:t>
            </w: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З</w:t>
            </w:r>
            <w:proofErr w:type="gramEnd"/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акреплять умение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правильно обобщать числовые значения на основе счета.</w:t>
            </w:r>
          </w:p>
          <w:p w:rsidR="001133FF" w:rsidRPr="002813EA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Закреплять умение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правильно обобщать числовые значения на основе сравнения групп.</w:t>
            </w:r>
          </w:p>
          <w:p w:rsidR="001133FF" w:rsidRPr="002813EA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Продолжать собирать 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пазлы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, выполнять игровые задания на логику.</w:t>
            </w:r>
          </w:p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Закрепить понимание того, что того, что количество предметов не зависит от их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размера</w:t>
            </w:r>
            <w:proofErr w:type="gram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овторить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прямой и обратный счет в пределах 10.Закрепить понимание того, что количество предметов не зависит от  расстояния между ними, формы, расположения, а также направления счета.</w:t>
            </w:r>
          </w:p>
        </w:tc>
      </w:tr>
      <w:tr w:rsidR="001133FF" w:rsidRPr="003251B1" w:rsidTr="001133FF">
        <w:trPr>
          <w:trHeight w:val="318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</w:t>
            </w:r>
          </w:p>
        </w:tc>
        <w:tc>
          <w:tcPr>
            <w:tcW w:w="3602" w:type="pct"/>
          </w:tcPr>
          <w:p w:rsidR="001133FF" w:rsidRPr="002813EA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Воспитывать умение понимать значение живописной природы, достопримечательностей, исторических мест и культурного наследия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Казахстана</w:t>
            </w:r>
            <w:proofErr w:type="gram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оздавать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природой.Наблюдать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за признаками растений: дышат листьями, стеблем (стволом), корнями; «чувствуют» приход тепла, холода, солнечную или пасмурную погоду и др.; растут и размножаются.</w:t>
            </w:r>
          </w:p>
          <w:p w:rsidR="001133FF" w:rsidRPr="002813EA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Наблюдать за признаками животных питаются: листьями, стеблями, ветвями растений, корой, соком, семенами, мясом, насекомыми Продолжать воспитывать самоуважение, чувство собственного достоинства, уверенность в своих силах и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возможностях</w:t>
            </w:r>
            <w:proofErr w:type="gram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овершенствовать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понятие о родственных связях (дедушка, бабушка, близкие родственники), знать свою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родословную.Участвовать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в совместной трудовой деятельности, доводить начатое дело до конца, прививать самостоятельность и ответственность</w:t>
            </w:r>
          </w:p>
          <w:p w:rsidR="001133FF" w:rsidRPr="003251B1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Обучать умению понимать значения воды, песка, солнца, лунного света, глины, камней и т. д. для жизни человека</w:t>
            </w: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</w:tc>
      </w:tr>
      <w:tr w:rsidR="001133FF" w:rsidRPr="003251B1" w:rsidTr="001133FF">
        <w:trPr>
          <w:trHeight w:val="28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Конструирование</w:t>
            </w:r>
          </w:p>
        </w:tc>
        <w:tc>
          <w:tcPr>
            <w:tcW w:w="3602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Конструирование из строительных материалов, деталей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конструктора</w:t>
            </w: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Формировать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умение строить конструкции совместно со сверстниками. Обучение умению устанавливать связь между построенным строением и увиденным в окружающей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жизни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онструирование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из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бумаги</w:t>
            </w: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Формировать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умение передавать различные формы фигур, комбинировать их в несложные композиции. Находить эффективные конструктивные решения путем анализа построенных конструкций, применять их в конструировании. Развивать творческое мышление и воображение. Закреплять умения преобразовывать плоскостной материал в объемные формы, используя способы конструирования из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бумаги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обуждение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к коллективному сюжетному конструированию</w:t>
            </w:r>
          </w:p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Обучать умению детей коллективно возводить постройки, применять конструктивные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умения,полученные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занятиях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онструирование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из природного, бросового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материала</w:t>
            </w: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Совершенствовать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навыки планирования своей деятельности при работе с природным и бросовым материалом, проявляя самостоятельность и творчество. Развивать 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творческое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воображения, создавать поделку по замыслу.</w:t>
            </w:r>
          </w:p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 xml:space="preserve">Приобщать к конструированию из натуральных (дерево, хлопок, шерсть, нитки,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асык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бумага, кожа, холст, ткань, виды зерна и др.) и бросовых материалов, соблюдая правила безопасности на рабочем месте.</w:t>
            </w:r>
            <w:proofErr w:type="gramEnd"/>
          </w:p>
        </w:tc>
      </w:tr>
      <w:tr w:rsidR="001133FF" w:rsidRPr="003251B1" w:rsidTr="001133FF">
        <w:trPr>
          <w:trHeight w:val="302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</w:t>
            </w:r>
          </w:p>
        </w:tc>
        <w:tc>
          <w:tcPr>
            <w:tcW w:w="3602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Совершенствовать умение детей передавать в рисунке простые сюжеты: сюжеты сказок, стихов, песен и многое другое. 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разноразмерные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узоры. Закреплять знания об уже известных цветах, знакомить с новыми оттенками (розовый, сиреневый), развивать чувство цвета. 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Дать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возможность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самостоятельному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рисованию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коллективной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работе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133FF" w:rsidRPr="003251B1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</w:t>
            </w:r>
          </w:p>
        </w:tc>
        <w:tc>
          <w:tcPr>
            <w:tcW w:w="3602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Продолжать знакомить детей с особенностями лепки из глины, пластилина и пластической массы. Продолжать знакомить с памятниками культурного наследия казахского народа. Закрепить умение лепить фигуры человека и животного с соблюдением элементарных пропорций. Формировать умение передавать в сюжетах особенности формы, движения, фактуры. Учить, самостоятельно лепить, выполнять коллективные работы. Играть в различные игры с предметами, которые они слепили. Аккуратно выполнять работу, собирать вещи, соблюдать правила безопасности.</w:t>
            </w:r>
          </w:p>
        </w:tc>
      </w:tr>
      <w:tr w:rsidR="001133FF" w:rsidRPr="003251B1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Аппликация</w:t>
            </w:r>
          </w:p>
        </w:tc>
        <w:tc>
          <w:tcPr>
            <w:tcW w:w="3602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Совершенствовать умение вырезать круглую и овальную формы, срезая уголки у квадрата или прямоугольника. Закрепить умение вырезать сразу несколько одинаковых форм из бумаги, сложенной гармошкой, и предметы симметричной формы из бумаги, сложенной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вдвое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.У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изображать социальные события, работать с шаблонами и трафаретами, уметь строить свою работу в соответствии с правилами композиции, перспективы. Выполнять сюжетные композиции в небольших группах, согласованно выполняя задачи.</w:t>
            </w:r>
          </w:p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Правильно использовать ножницы и клей, соблюдать правила безопасности труда и личной гигиены.</w:t>
            </w:r>
          </w:p>
        </w:tc>
      </w:tr>
      <w:tr w:rsidR="001133FF" w:rsidRPr="003251B1" w:rsidTr="001133FF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1133FF" w:rsidRPr="003251B1" w:rsidRDefault="001133FF" w:rsidP="001133FF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Музыка</w:t>
            </w:r>
          </w:p>
        </w:tc>
        <w:tc>
          <w:tcPr>
            <w:tcW w:w="3602" w:type="pct"/>
          </w:tcPr>
          <w:p w:rsidR="001133FF" w:rsidRDefault="001133FF" w:rsidP="001133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 xml:space="preserve">Закрпеплени умения 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узнавания мелодий по отдельным фрагментам  произведения (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вступление,заключение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, музыкальная фраза).</w:t>
            </w:r>
          </w:p>
          <w:p w:rsidR="001133FF" w:rsidRPr="00A11E62" w:rsidRDefault="001133FF" w:rsidP="001133F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Знакомить приемам игры на музыкальных инструментах: треугольник</w:t>
            </w:r>
            <w:proofErr w:type="gramStart"/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.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</w:t>
            </w:r>
            <w:proofErr w:type="gram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ормировать музыкальную культуру на основе знакомства с народной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музыкой.Знакомить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с тембровым своеобразием звучания казахских народных инструментов: домбры и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кобыза.Учить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выполнять упражнения, меняя движения в соответствии с изменениями характера музыки и ее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частей.Продолжать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знакомить с жанром «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кюй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».Воспринимать лирическую, плавную мелодию в ритме вальса.</w:t>
            </w: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оспитывать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интерес к прослушиванию лучших образцов казахской народной песни и танцевальных мелодий.</w:t>
            </w:r>
          </w:p>
        </w:tc>
      </w:tr>
    </w:tbl>
    <w:p w:rsidR="001133FF" w:rsidRPr="003251B1" w:rsidRDefault="001133FF" w:rsidP="001133FF">
      <w:pPr>
        <w:widowControl w:val="0"/>
        <w:autoSpaceDE w:val="0"/>
        <w:autoSpaceDN w:val="0"/>
        <w:spacing w:after="0" w:line="0" w:lineRule="atLeast"/>
        <w:rPr>
          <w:rFonts w:ascii="Times New Roman" w:eastAsia="Times New Roman" w:hAnsi="Times New Roman" w:cs="Times New Roman"/>
          <w:color w:val="000000"/>
          <w:lang w:val="kk-KZ"/>
        </w:rPr>
      </w:pPr>
    </w:p>
    <w:p w:rsidR="001133FF" w:rsidRPr="003251B1" w:rsidRDefault="001133FF" w:rsidP="001133FF">
      <w:pPr>
        <w:spacing w:after="0" w:line="0" w:lineRule="atLeast"/>
        <w:rPr>
          <w:rFonts w:ascii="Times New Roman" w:eastAsia="Calibri" w:hAnsi="Times New Roman" w:cs="Times New Roman"/>
          <w:color w:val="000000"/>
          <w:lang w:val="kk-KZ"/>
        </w:rPr>
      </w:pPr>
    </w:p>
    <w:p w:rsidR="001133FF" w:rsidRPr="003251B1" w:rsidRDefault="001133FF" w:rsidP="001133FF">
      <w:pPr>
        <w:spacing w:after="0" w:line="0" w:lineRule="atLeast"/>
        <w:ind w:firstLine="142"/>
        <w:rPr>
          <w:rFonts w:ascii="Times New Roman" w:eastAsia="Calibri" w:hAnsi="Times New Roman" w:cs="Times New Roman"/>
          <w:color w:val="0070C0"/>
          <w:lang w:val="kk-KZ"/>
        </w:rPr>
      </w:pPr>
    </w:p>
    <w:p w:rsidR="001133FF" w:rsidRPr="003251B1" w:rsidRDefault="001133FF" w:rsidP="001133FF">
      <w:pPr>
        <w:widowControl w:val="0"/>
        <w:autoSpaceDE w:val="0"/>
        <w:autoSpaceDN w:val="0"/>
        <w:spacing w:after="0" w:line="0" w:lineRule="atLeast"/>
        <w:ind w:firstLine="142"/>
        <w:outlineLvl w:val="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:rsidR="001133FF" w:rsidRPr="003251B1" w:rsidRDefault="001133FF" w:rsidP="001133FF">
      <w:pPr>
        <w:widowControl w:val="0"/>
        <w:autoSpaceDE w:val="0"/>
        <w:autoSpaceDN w:val="0"/>
        <w:spacing w:after="0" w:line="0" w:lineRule="atLeast"/>
        <w:ind w:firstLine="142"/>
        <w:outlineLvl w:val="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:rsidR="001133FF" w:rsidRPr="003251B1" w:rsidRDefault="001133FF" w:rsidP="001133FF">
      <w:pPr>
        <w:widowControl w:val="0"/>
        <w:autoSpaceDE w:val="0"/>
        <w:autoSpaceDN w:val="0"/>
        <w:spacing w:after="0" w:line="0" w:lineRule="atLeast"/>
        <w:ind w:firstLine="142"/>
        <w:outlineLvl w:val="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:rsidR="001133FF" w:rsidRPr="00181FCC" w:rsidRDefault="001133FF" w:rsidP="001133FF">
      <w:pPr>
        <w:ind w:left="142" w:hanging="426"/>
        <w:rPr>
          <w:lang w:val="kk-KZ"/>
        </w:rPr>
      </w:pPr>
    </w:p>
    <w:p w:rsidR="00882DEF" w:rsidRPr="001133FF" w:rsidRDefault="00882DEF" w:rsidP="001133FF">
      <w:pPr>
        <w:ind w:left="-142" w:firstLine="142"/>
        <w:rPr>
          <w:lang w:val="kk-KZ"/>
        </w:rPr>
      </w:pPr>
    </w:p>
    <w:sectPr w:rsidR="00882DEF" w:rsidRPr="001133FF" w:rsidSect="001133FF">
      <w:pgSz w:w="16838" w:h="11906" w:orient="landscape"/>
      <w:pgMar w:top="0" w:right="1103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55ECE"/>
    <w:multiLevelType w:val="hybridMultilevel"/>
    <w:tmpl w:val="573E6186"/>
    <w:lvl w:ilvl="0" w:tplc="E578F15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8EB52A6"/>
    <w:multiLevelType w:val="hybridMultilevel"/>
    <w:tmpl w:val="014AE978"/>
    <w:lvl w:ilvl="0" w:tplc="92CC2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7F5F0A"/>
    <w:multiLevelType w:val="hybridMultilevel"/>
    <w:tmpl w:val="B4E41C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33FF"/>
    <w:rsid w:val="001133FF"/>
    <w:rsid w:val="00187B54"/>
    <w:rsid w:val="00435228"/>
    <w:rsid w:val="00485BA7"/>
    <w:rsid w:val="00510203"/>
    <w:rsid w:val="00882DEF"/>
    <w:rsid w:val="00B778D9"/>
    <w:rsid w:val="00D7147F"/>
    <w:rsid w:val="00F83BF9"/>
    <w:rsid w:val="00FD51FC"/>
    <w:rsid w:val="00FD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3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1133F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3">
    <w:name w:val="No Spacing"/>
    <w:uiPriority w:val="1"/>
    <w:qFormat/>
    <w:rsid w:val="001133FF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1133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B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rus/docs/V180001765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B3971-FA2C-45E9-AF78-817470D97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13127</Words>
  <Characters>74824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елена</cp:lastModifiedBy>
  <cp:revision>9</cp:revision>
  <cp:lastPrinted>2024-09-08T18:39:00Z</cp:lastPrinted>
  <dcterms:created xsi:type="dcterms:W3CDTF">2024-08-04T12:43:00Z</dcterms:created>
  <dcterms:modified xsi:type="dcterms:W3CDTF">2024-10-12T11:23:00Z</dcterms:modified>
</cp:coreProperties>
</file>